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4D" w:rsidRPr="00442610" w:rsidRDefault="000F764D" w:rsidP="009223AA">
      <w:pPr>
        <w:ind w:leftChars="-118" w:left="-283" w:rightChars="-82" w:right="-197"/>
        <w:rPr>
          <w:rFonts w:ascii="Times New Roman" w:hAnsi="Times New Roman" w:cs="Times New Roman"/>
        </w:rPr>
      </w:pPr>
    </w:p>
    <w:p w:rsidR="00442610" w:rsidRPr="00AF5EFC" w:rsidRDefault="00442610" w:rsidP="009223AA">
      <w:pPr>
        <w:ind w:leftChars="-118" w:left="-283" w:rightChars="-82" w:right="-197"/>
        <w:jc w:val="center"/>
        <w:rPr>
          <w:rFonts w:ascii="Times New Roman" w:hAnsi="Times New Roman" w:cs="Times New Roman"/>
          <w:b/>
          <w:sz w:val="28"/>
        </w:rPr>
      </w:pPr>
      <w:r w:rsidRPr="00AF5EFC">
        <w:rPr>
          <w:rFonts w:ascii="Times New Roman" w:hAnsi="Times New Roman" w:cs="Times New Roman"/>
          <w:b/>
          <w:sz w:val="28"/>
        </w:rPr>
        <w:t>2017</w:t>
      </w:r>
      <w:r w:rsidRPr="00AF5EFC">
        <w:rPr>
          <w:rFonts w:ascii="Times New Roman" w:cs="Times New Roman"/>
          <w:b/>
          <w:sz w:val="28"/>
        </w:rPr>
        <w:t>秋季班學員屬靈書報閱讀計畫</w:t>
      </w:r>
    </w:p>
    <w:p w:rsidR="00442610" w:rsidRDefault="00AF5EFC" w:rsidP="009223AA">
      <w:pPr>
        <w:ind w:leftChars="-118" w:left="-283" w:rightChars="-82" w:right="-1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2017.</w:t>
      </w:r>
      <w:r w:rsidR="00EC3968">
        <w:rPr>
          <w:rFonts w:ascii="Times New Roman" w:hAnsi="Times New Roman" w:cs="Times New Roman" w:hint="eastAsia"/>
        </w:rPr>
        <w:t>11.01</w:t>
      </w:r>
      <w:r w:rsidR="00EC3968">
        <w:rPr>
          <w:rFonts w:ascii="Times New Roman" w:hAnsi="Times New Roman" w:cs="Times New Roman" w:hint="eastAsia"/>
        </w:rPr>
        <w:t>修正</w:t>
      </w:r>
    </w:p>
    <w:p w:rsidR="00AF5EFC" w:rsidRPr="009223AA" w:rsidRDefault="00AF5EFC" w:rsidP="009223AA">
      <w:pPr>
        <w:ind w:leftChars="-118" w:left="-283" w:rightChars="-82" w:right="-197"/>
        <w:rPr>
          <w:rFonts w:ascii="Times New Roman" w:hAnsi="Times New Roman" w:cs="Times New Roman"/>
          <w:b/>
        </w:rPr>
      </w:pPr>
      <w:r w:rsidRPr="009223AA">
        <w:rPr>
          <w:rFonts w:ascii="Times New Roman" w:hAnsi="Times New Roman" w:cs="Times New Roman" w:hint="eastAsia"/>
          <w:b/>
        </w:rPr>
        <w:t>壹</w:t>
      </w:r>
      <w:r w:rsidRPr="009223AA">
        <w:rPr>
          <w:rFonts w:ascii="Times New Roman" w:hAnsi="Times New Roman" w:cs="Times New Roman" w:hint="eastAsia"/>
          <w:b/>
        </w:rPr>
        <w:t xml:space="preserve">  </w:t>
      </w:r>
      <w:r w:rsidRPr="009223AA">
        <w:rPr>
          <w:rFonts w:ascii="Times New Roman" w:hAnsi="Times New Roman" w:cs="Times New Roman" w:hint="eastAsia"/>
          <w:b/>
        </w:rPr>
        <w:t>屬靈</w:t>
      </w:r>
      <w:r w:rsidR="00E962C0" w:rsidRPr="009223AA">
        <w:rPr>
          <w:rFonts w:ascii="Times New Roman" w:hAnsi="Times New Roman" w:cs="Times New Roman" w:hint="eastAsia"/>
          <w:b/>
        </w:rPr>
        <w:t>負擔</w:t>
      </w:r>
    </w:p>
    <w:p w:rsidR="00AF5EFC" w:rsidRDefault="00AF5EFC" w:rsidP="009223AA">
      <w:pPr>
        <w:ind w:leftChars="-118" w:left="-283" w:rightChars="-82" w:right="-197"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</w:t>
      </w:r>
      <w:r w:rsidR="00E962C0" w:rsidRPr="00AF5EFC">
        <w:rPr>
          <w:rFonts w:ascii="Times New Roman" w:hAnsi="Times New Roman" w:cs="Times New Roman" w:hint="eastAsia"/>
        </w:rPr>
        <w:t>培養學員建立閱讀屬靈書報的生活。</w:t>
      </w:r>
    </w:p>
    <w:p w:rsidR="00AF5EFC" w:rsidRDefault="00AF5EFC" w:rsidP="009223AA">
      <w:pPr>
        <w:ind w:leftChars="-118" w:left="-283" w:rightChars="-82" w:right="-197"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</w:t>
      </w:r>
      <w:r w:rsidR="00E962C0" w:rsidRPr="00AF5EFC">
        <w:rPr>
          <w:rFonts w:ascii="Times New Roman" w:hAnsi="Times New Roman" w:cs="Times New Roman" w:hint="eastAsia"/>
        </w:rPr>
        <w:t>增進學員享受職事說話的豐富供應。</w:t>
      </w:r>
    </w:p>
    <w:p w:rsidR="00E962C0" w:rsidRPr="00AF5EFC" w:rsidRDefault="00AF5EFC" w:rsidP="009223AA">
      <w:pPr>
        <w:ind w:leftChars="-118" w:left="-283" w:rightChars="-82" w:right="-197"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</w:t>
      </w:r>
      <w:r w:rsidR="00E962C0" w:rsidRPr="00AF5EFC">
        <w:rPr>
          <w:rFonts w:ascii="Times New Roman" w:hAnsi="Times New Roman" w:cs="Times New Roman" w:hint="eastAsia"/>
        </w:rPr>
        <w:t>促進學員認識主恢復的真理與實行。</w:t>
      </w:r>
    </w:p>
    <w:p w:rsidR="00E962C0" w:rsidRPr="00E962C0" w:rsidRDefault="00AF5EFC" w:rsidP="009223AA">
      <w:pPr>
        <w:ind w:leftChars="-118" w:left="-283" w:rightChars="-82" w:right="-197"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四、</w:t>
      </w:r>
      <w:r w:rsidR="00E962C0">
        <w:rPr>
          <w:rFonts w:ascii="Times New Roman" w:hAnsi="Times New Roman" w:cs="Times New Roman" w:hint="eastAsia"/>
        </w:rPr>
        <w:t>協助學員</w:t>
      </w:r>
      <w:proofErr w:type="gramStart"/>
      <w:r w:rsidR="00E962C0">
        <w:rPr>
          <w:rFonts w:ascii="Times New Roman" w:hAnsi="Times New Roman" w:cs="Times New Roman" w:hint="eastAsia"/>
        </w:rPr>
        <w:t>研</w:t>
      </w:r>
      <w:proofErr w:type="gramEnd"/>
      <w:r w:rsidR="00E962C0">
        <w:rPr>
          <w:rFonts w:ascii="Times New Roman" w:hAnsi="Times New Roman" w:cs="Times New Roman" w:hint="eastAsia"/>
        </w:rPr>
        <w:t>讀並裝備聖經基要真理。</w:t>
      </w:r>
    </w:p>
    <w:p w:rsidR="00EC3968" w:rsidRDefault="00EC3968" w:rsidP="009223AA">
      <w:pPr>
        <w:ind w:leftChars="-118" w:left="-283" w:rightChars="-82" w:right="-197"/>
        <w:rPr>
          <w:rFonts w:ascii="Times New Roman" w:hAnsi="Times New Roman" w:cs="Times New Roman" w:hint="eastAsia"/>
          <w:b/>
        </w:rPr>
      </w:pPr>
    </w:p>
    <w:p w:rsidR="00E962C0" w:rsidRPr="009223AA" w:rsidRDefault="00AF5EFC" w:rsidP="009223AA">
      <w:pPr>
        <w:ind w:leftChars="-118" w:left="-283" w:rightChars="-82" w:right="-197"/>
        <w:rPr>
          <w:rFonts w:ascii="Times New Roman" w:hAnsi="Times New Roman" w:cs="Times New Roman"/>
          <w:b/>
        </w:rPr>
      </w:pPr>
      <w:r w:rsidRPr="009223AA">
        <w:rPr>
          <w:rFonts w:ascii="Times New Roman" w:hAnsi="Times New Roman" w:cs="Times New Roman" w:hint="eastAsia"/>
          <w:b/>
        </w:rPr>
        <w:t>貳</w:t>
      </w:r>
      <w:r w:rsidRPr="009223AA">
        <w:rPr>
          <w:rFonts w:ascii="Times New Roman" w:hAnsi="Times New Roman" w:cs="Times New Roman" w:hint="eastAsia"/>
          <w:b/>
        </w:rPr>
        <w:t xml:space="preserve">  </w:t>
      </w:r>
      <w:r w:rsidR="00E962C0" w:rsidRPr="009223AA">
        <w:rPr>
          <w:rFonts w:ascii="Times New Roman" w:hAnsi="Times New Roman" w:cs="Times New Roman" w:hint="eastAsia"/>
          <w:b/>
        </w:rPr>
        <w:t>實施方式</w:t>
      </w:r>
    </w:p>
    <w:p w:rsidR="00EC3968" w:rsidRPr="00EC3968" w:rsidRDefault="00E962C0" w:rsidP="00EC3968">
      <w:pPr>
        <w:pStyle w:val="a4"/>
        <w:numPr>
          <w:ilvl w:val="0"/>
          <w:numId w:val="3"/>
        </w:numPr>
        <w:ind w:leftChars="0" w:rightChars="-82" w:right="-197"/>
        <w:rPr>
          <w:rFonts w:ascii="Times New Roman" w:hAnsi="Times New Roman" w:cs="Times New Roman" w:hint="eastAsia"/>
        </w:rPr>
      </w:pPr>
      <w:r w:rsidRPr="00EC3968">
        <w:rPr>
          <w:rFonts w:ascii="Times New Roman" w:hAnsi="Times New Roman" w:cs="Times New Roman" w:hint="eastAsia"/>
        </w:rPr>
        <w:t>每一小組閱讀一本書報，</w:t>
      </w:r>
      <w:r w:rsidR="00AF5EFC" w:rsidRPr="00EC3968">
        <w:rPr>
          <w:rFonts w:ascii="Times New Roman" w:hAnsi="Times New Roman" w:cs="Times New Roman" w:hint="eastAsia"/>
        </w:rPr>
        <w:t>自第</w:t>
      </w:r>
      <w:r w:rsidR="00AB4592" w:rsidRPr="00EC3968">
        <w:rPr>
          <w:rFonts w:ascii="Times New Roman" w:hAnsi="Times New Roman" w:cs="Times New Roman" w:hint="eastAsia"/>
        </w:rPr>
        <w:t>三</w:t>
      </w:r>
      <w:proofErr w:type="gramStart"/>
      <w:r w:rsidR="00AF5EFC" w:rsidRPr="00EC3968">
        <w:rPr>
          <w:rFonts w:ascii="Times New Roman" w:hAnsi="Times New Roman" w:cs="Times New Roman" w:hint="eastAsia"/>
        </w:rPr>
        <w:t>週</w:t>
      </w:r>
      <w:proofErr w:type="gramEnd"/>
      <w:r w:rsidR="00AF5EFC" w:rsidRPr="00EC3968">
        <w:rPr>
          <w:rFonts w:ascii="Times New Roman" w:hAnsi="Times New Roman" w:cs="Times New Roman" w:hint="eastAsia"/>
        </w:rPr>
        <w:t>起</w:t>
      </w:r>
      <w:r w:rsidRPr="00EC3968">
        <w:rPr>
          <w:rFonts w:ascii="Times New Roman" w:hAnsi="Times New Roman" w:cs="Times New Roman" w:hint="eastAsia"/>
        </w:rPr>
        <w:t>共同</w:t>
      </w:r>
      <w:r w:rsidR="00AF5EFC" w:rsidRPr="00EC3968">
        <w:rPr>
          <w:rFonts w:ascii="Times New Roman" w:hAnsi="Times New Roman" w:cs="Times New Roman" w:hint="eastAsia"/>
        </w:rPr>
        <w:t>追求</w:t>
      </w:r>
      <w:r w:rsidRPr="00EC3968">
        <w:rPr>
          <w:rFonts w:ascii="Times New Roman" w:hAnsi="Times New Roman" w:cs="Times New Roman" w:hint="eastAsia"/>
        </w:rPr>
        <w:t>。</w:t>
      </w:r>
    </w:p>
    <w:p w:rsidR="00EC3968" w:rsidRPr="00EC3968" w:rsidRDefault="00EC3968" w:rsidP="00EC3968">
      <w:pPr>
        <w:pStyle w:val="a4"/>
        <w:numPr>
          <w:ilvl w:val="0"/>
          <w:numId w:val="3"/>
        </w:numPr>
        <w:ind w:leftChars="-118" w:left="-283" w:rightChars="-82" w:right="-197" w:firstLineChars="100" w:firstLine="240"/>
        <w:rPr>
          <w:rFonts w:ascii="Times New Roman" w:hAnsi="Times New Roman" w:cs="Times New Roman" w:hint="eastAsia"/>
        </w:rPr>
      </w:pPr>
      <w:r>
        <w:rPr>
          <w:rFonts w:hint="eastAsia"/>
        </w:rPr>
        <w:t>全組學員應在期末撰寫至少</w:t>
      </w:r>
      <w:r>
        <w:rPr>
          <w:rFonts w:hint="eastAsia"/>
        </w:rPr>
        <w:t>800</w:t>
      </w:r>
      <w:r>
        <w:rPr>
          <w:rFonts w:hint="eastAsia"/>
        </w:rPr>
        <w:t>字之閱讀心得，內容包括：本書概要主旨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至</w:t>
      </w:r>
    </w:p>
    <w:p w:rsidR="00EC3968" w:rsidRPr="00EC3968" w:rsidRDefault="00EC3968" w:rsidP="00EC3968">
      <w:pPr>
        <w:pStyle w:val="a4"/>
        <w:ind w:leftChars="0" w:left="437" w:rightChars="-82" w:right="-197"/>
        <w:rPr>
          <w:rFonts w:ascii="Times New Roman" w:hAnsi="Times New Roman" w:cs="Times New Roman" w:hint="eastAsia"/>
        </w:rPr>
      </w:pPr>
      <w:r>
        <w:rPr>
          <w:rFonts w:hint="eastAsia"/>
        </w:rPr>
        <w:t>少</w:t>
      </w:r>
      <w:r>
        <w:rPr>
          <w:rFonts w:hint="eastAsia"/>
        </w:rPr>
        <w:t>200</w:t>
      </w:r>
      <w:r>
        <w:rPr>
          <w:rFonts w:hint="eastAsia"/>
        </w:rPr>
        <w:t>字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、閱讀後之主要心得與啟示（約</w:t>
      </w:r>
      <w:r>
        <w:rPr>
          <w:rFonts w:hint="eastAsia"/>
        </w:rPr>
        <w:t>600</w:t>
      </w:r>
      <w:r>
        <w:rPr>
          <w:rFonts w:hint="eastAsia"/>
        </w:rPr>
        <w:t>字）。該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書面作業暫停一次（申言操練、蒙恩見證）。</w:t>
      </w:r>
    </w:p>
    <w:p w:rsidR="00EC3968" w:rsidRPr="00EC3968" w:rsidRDefault="00EC3968" w:rsidP="009223AA">
      <w:pPr>
        <w:pStyle w:val="a4"/>
        <w:numPr>
          <w:ilvl w:val="0"/>
          <w:numId w:val="3"/>
        </w:numPr>
        <w:ind w:leftChars="-118" w:left="-283" w:rightChars="-82" w:right="-197" w:firstLineChars="100" w:firstLine="240"/>
        <w:rPr>
          <w:rFonts w:ascii="Times New Roman" w:hAnsi="Times New Roman" w:cs="Times New Roman" w:hint="eastAsia"/>
        </w:rPr>
      </w:pPr>
      <w:r>
        <w:rPr>
          <w:rFonts w:hint="eastAsia"/>
        </w:rPr>
        <w:t>各組組長應於第十四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時收齊全組閱讀心得，</w:t>
      </w:r>
      <w:proofErr w:type="gramStart"/>
      <w:r>
        <w:rPr>
          <w:rFonts w:hint="eastAsia"/>
        </w:rPr>
        <w:t>由輔訓批閱</w:t>
      </w:r>
      <w:proofErr w:type="gramEnd"/>
      <w:r>
        <w:rPr>
          <w:rFonts w:hint="eastAsia"/>
        </w:rPr>
        <w:t>後，彙</w:t>
      </w:r>
      <w:proofErr w:type="gramStart"/>
      <w:r>
        <w:rPr>
          <w:rFonts w:hint="eastAsia"/>
        </w:rPr>
        <w:t>送陪導</w:t>
      </w:r>
      <w:proofErr w:type="gramEnd"/>
      <w:r>
        <w:rPr>
          <w:rFonts w:hint="eastAsia"/>
        </w:rPr>
        <w:t>審閱。</w:t>
      </w:r>
    </w:p>
    <w:p w:rsidR="00EC3968" w:rsidRPr="00EC3968" w:rsidRDefault="00EC3968" w:rsidP="00EC3968">
      <w:pPr>
        <w:pStyle w:val="a4"/>
        <w:ind w:leftChars="0" w:left="-43" w:rightChars="-82" w:right="-197" w:firstLine="523"/>
        <w:rPr>
          <w:rFonts w:ascii="Times New Roman" w:hAnsi="Times New Roman" w:cs="Times New Roman" w:hint="eastAsia"/>
        </w:rPr>
      </w:pPr>
      <w:r>
        <w:rPr>
          <w:rFonts w:hint="eastAsia"/>
        </w:rPr>
        <w:t>必要時可全組裝訂成冊。</w:t>
      </w:r>
    </w:p>
    <w:p w:rsidR="00EC3968" w:rsidRDefault="00E962C0" w:rsidP="009223AA">
      <w:pPr>
        <w:pStyle w:val="a4"/>
        <w:numPr>
          <w:ilvl w:val="0"/>
          <w:numId w:val="3"/>
        </w:numPr>
        <w:ind w:leftChars="-118" w:left="-283" w:rightChars="-82" w:right="-197" w:firstLineChars="100" w:firstLine="240"/>
        <w:rPr>
          <w:rFonts w:ascii="Times New Roman" w:hAnsi="Times New Roman" w:cs="Times New Roman" w:hint="eastAsia"/>
        </w:rPr>
      </w:pPr>
      <w:r w:rsidRPr="00EC3968">
        <w:rPr>
          <w:rFonts w:ascii="Times New Roman" w:hAnsi="Times New Roman" w:cs="Times New Roman" w:hint="eastAsia"/>
        </w:rPr>
        <w:t>期末安排專</w:t>
      </w:r>
      <w:proofErr w:type="gramStart"/>
      <w:r w:rsidR="00AF5EFC" w:rsidRPr="00EC3968">
        <w:rPr>
          <w:rFonts w:ascii="Times New Roman" w:hAnsi="Times New Roman" w:cs="Times New Roman" w:hint="eastAsia"/>
        </w:rPr>
        <w:t>特</w:t>
      </w:r>
      <w:proofErr w:type="gramEnd"/>
      <w:r w:rsidRPr="00EC3968">
        <w:rPr>
          <w:rFonts w:ascii="Times New Roman" w:hAnsi="Times New Roman" w:cs="Times New Roman" w:hint="eastAsia"/>
        </w:rPr>
        <w:t>時段，各組</w:t>
      </w:r>
      <w:r w:rsidR="00AF5EFC" w:rsidRPr="00EC3968">
        <w:rPr>
          <w:rFonts w:ascii="Times New Roman" w:hAnsi="Times New Roman" w:cs="Times New Roman" w:hint="eastAsia"/>
        </w:rPr>
        <w:t>上台</w:t>
      </w:r>
      <w:r w:rsidRPr="00EC3968">
        <w:rPr>
          <w:rFonts w:ascii="Times New Roman" w:hAnsi="Times New Roman" w:cs="Times New Roman" w:hint="eastAsia"/>
        </w:rPr>
        <w:t>報告，分享閱讀心得。</w:t>
      </w:r>
    </w:p>
    <w:p w:rsidR="00E962C0" w:rsidRPr="00EC3968" w:rsidRDefault="00E962C0" w:rsidP="009223AA">
      <w:pPr>
        <w:pStyle w:val="a4"/>
        <w:numPr>
          <w:ilvl w:val="0"/>
          <w:numId w:val="3"/>
        </w:numPr>
        <w:ind w:leftChars="-118" w:left="-283" w:rightChars="-82" w:right="-197" w:firstLineChars="100" w:firstLine="240"/>
        <w:rPr>
          <w:rFonts w:ascii="Times New Roman" w:hAnsi="Times New Roman" w:cs="Times New Roman"/>
        </w:rPr>
      </w:pPr>
      <w:r w:rsidRPr="00EC3968">
        <w:rPr>
          <w:rFonts w:ascii="Times New Roman" w:hAnsi="Times New Roman" w:cs="Times New Roman" w:hint="eastAsia"/>
        </w:rPr>
        <w:t>每組報告時間約</w:t>
      </w:r>
      <w:r w:rsidRPr="00EC3968">
        <w:rPr>
          <w:rFonts w:ascii="Times New Roman" w:hAnsi="Times New Roman" w:cs="Times New Roman" w:hint="eastAsia"/>
        </w:rPr>
        <w:t>30</w:t>
      </w:r>
      <w:r w:rsidRPr="00EC3968">
        <w:rPr>
          <w:rFonts w:ascii="Times New Roman" w:hAnsi="Times New Roman" w:cs="Times New Roman" w:hint="eastAsia"/>
        </w:rPr>
        <w:t>分鐘。鳥瞰及總結各</w:t>
      </w:r>
      <w:r w:rsidRPr="00EC3968">
        <w:rPr>
          <w:rFonts w:ascii="Times New Roman" w:hAnsi="Times New Roman" w:cs="Times New Roman" w:hint="eastAsia"/>
        </w:rPr>
        <w:t>4</w:t>
      </w:r>
      <w:r w:rsidRPr="00EC3968">
        <w:rPr>
          <w:rFonts w:ascii="Times New Roman" w:hAnsi="Times New Roman" w:cs="Times New Roman" w:hint="eastAsia"/>
        </w:rPr>
        <w:t>分鐘，其他組員每人</w:t>
      </w:r>
      <w:r w:rsidRPr="00EC3968">
        <w:rPr>
          <w:rFonts w:ascii="Times New Roman" w:hAnsi="Times New Roman" w:cs="Times New Roman" w:hint="eastAsia"/>
        </w:rPr>
        <w:t>2</w:t>
      </w:r>
      <w:r w:rsidRPr="00EC3968">
        <w:rPr>
          <w:rFonts w:ascii="Times New Roman" w:hAnsi="Times New Roman" w:cs="Times New Roman" w:hint="eastAsia"/>
        </w:rPr>
        <w:t>分鐘。</w:t>
      </w:r>
    </w:p>
    <w:p w:rsidR="00EC3968" w:rsidRDefault="00EC3968" w:rsidP="009223AA">
      <w:pPr>
        <w:ind w:leftChars="-118" w:left="-283" w:rightChars="-82" w:right="-197"/>
        <w:rPr>
          <w:rFonts w:ascii="Times New Roman" w:hAnsi="Times New Roman" w:cs="Times New Roman" w:hint="eastAsia"/>
          <w:b/>
        </w:rPr>
      </w:pPr>
    </w:p>
    <w:p w:rsidR="00442610" w:rsidRPr="00442610" w:rsidRDefault="00AF5EFC" w:rsidP="009223AA">
      <w:pPr>
        <w:ind w:leftChars="-118" w:left="-283" w:rightChars="-82" w:right="-197"/>
        <w:rPr>
          <w:rFonts w:ascii="Times New Roman" w:hAnsi="Times New Roman" w:cs="Times New Roman"/>
        </w:rPr>
      </w:pPr>
      <w:r w:rsidRPr="009223AA">
        <w:rPr>
          <w:rFonts w:ascii="Times New Roman" w:hAnsi="Times New Roman" w:cs="Times New Roman" w:hint="eastAsia"/>
          <w:b/>
        </w:rPr>
        <w:t>叁</w:t>
      </w:r>
      <w:r w:rsidRPr="009223AA">
        <w:rPr>
          <w:rFonts w:ascii="Times New Roman" w:hAnsi="Times New Roman" w:cs="Times New Roman" w:hint="eastAsia"/>
          <w:b/>
        </w:rPr>
        <w:t xml:space="preserve">  </w:t>
      </w:r>
      <w:r w:rsidR="00E962C0" w:rsidRPr="009223AA">
        <w:rPr>
          <w:rFonts w:ascii="Times New Roman" w:hAnsi="Times New Roman" w:cs="Times New Roman" w:hint="eastAsia"/>
          <w:b/>
        </w:rPr>
        <w:t>閱讀範圍</w:t>
      </w:r>
    </w:p>
    <w:tbl>
      <w:tblPr>
        <w:tblStyle w:val="a3"/>
        <w:tblW w:w="8364" w:type="dxa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auto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09"/>
        <w:gridCol w:w="993"/>
        <w:gridCol w:w="4819"/>
        <w:gridCol w:w="1843"/>
      </w:tblGrid>
      <w:tr w:rsidR="00F67C83" w:rsidRPr="009223AA" w:rsidTr="009223AA">
        <w:tc>
          <w:tcPr>
            <w:tcW w:w="70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F67C83" w:rsidRPr="009223AA" w:rsidRDefault="009223AA" w:rsidP="009223AA">
            <w:pPr>
              <w:ind w:rightChars="-82" w:right="-197"/>
              <w:rPr>
                <w:rFonts w:ascii="Times New Roman" w:hAnsi="Times New Roman" w:cs="Times New Roman"/>
                <w:b/>
              </w:rPr>
            </w:pPr>
            <w:r w:rsidRPr="009223AA">
              <w:rPr>
                <w:rFonts w:ascii="Times New Roman" w:cs="Times New Roman" w:hint="eastAsia"/>
                <w:b/>
              </w:rPr>
              <w:t>組</w:t>
            </w:r>
            <w:r w:rsidR="00300DB1" w:rsidRPr="009223AA">
              <w:rPr>
                <w:rFonts w:ascii="Times New Roman" w:cs="Times New Roman" w:hint="eastAsia"/>
                <w:b/>
              </w:rPr>
              <w:t>別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223AA" w:rsidRPr="009223AA" w:rsidRDefault="00300DB1" w:rsidP="009223AA">
            <w:pPr>
              <w:ind w:rightChars="-82" w:right="-197"/>
              <w:rPr>
                <w:rFonts w:ascii="Times New Roman" w:hAnsi="Times New Roman" w:cs="Times New Roman"/>
                <w:b/>
                <w:szCs w:val="24"/>
              </w:rPr>
            </w:pPr>
            <w:r w:rsidRPr="009223AA">
              <w:rPr>
                <w:rFonts w:ascii="Times New Roman" w:hAnsi="Times New Roman" w:cs="Times New Roman"/>
                <w:b/>
                <w:szCs w:val="24"/>
              </w:rPr>
              <w:t>書號</w:t>
            </w:r>
          </w:p>
        </w:tc>
        <w:tc>
          <w:tcPr>
            <w:tcW w:w="481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F67C83" w:rsidRPr="009223AA" w:rsidRDefault="009223AA" w:rsidP="009223AA">
            <w:pPr>
              <w:ind w:rightChars="-82" w:right="-19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 w:hint="eastAsia"/>
                <w:b/>
              </w:rPr>
              <w:t>書名</w:t>
            </w: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F67C83" w:rsidRPr="009223AA" w:rsidRDefault="00300DB1" w:rsidP="004C3D94">
            <w:pPr>
              <w:ind w:rightChars="-82" w:right="-197"/>
              <w:rPr>
                <w:rFonts w:ascii="Times New Roman" w:hAnsi="Times New Roman" w:cs="Times New Roman"/>
                <w:b/>
              </w:rPr>
            </w:pPr>
            <w:r w:rsidRPr="009223AA">
              <w:rPr>
                <w:rFonts w:ascii="Times New Roman" w:cs="Times New Roman" w:hint="eastAsia"/>
                <w:b/>
              </w:rPr>
              <w:t>閱讀範圍</w:t>
            </w:r>
          </w:p>
        </w:tc>
      </w:tr>
      <w:tr w:rsidR="009223AA" w:rsidRPr="00876EDB" w:rsidTr="009223AA">
        <w:tc>
          <w:tcPr>
            <w:tcW w:w="709" w:type="dxa"/>
            <w:tcBorders>
              <w:top w:val="single" w:sz="2" w:space="0" w:color="000000" w:themeColor="text1"/>
            </w:tcBorders>
          </w:tcPr>
          <w:p w:rsidR="009223AA" w:rsidRPr="009223AA" w:rsidRDefault="009223AA" w:rsidP="009223AA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0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2" w:space="0" w:color="000000" w:themeColor="text1"/>
            </w:tcBorders>
          </w:tcPr>
          <w:p w:rsidR="002A1EF9" w:rsidRPr="009223AA" w:rsidRDefault="002A1EF9" w:rsidP="009223AA">
            <w:pPr>
              <w:ind w:rightChars="-82" w:right="-19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223AA">
              <w:rPr>
                <w:rFonts w:ascii="Times New Roman" w:eastAsia="標楷體" w:hAnsi="標楷體" w:cs="Times New Roman"/>
                <w:sz w:val="20"/>
                <w:szCs w:val="24"/>
              </w:rPr>
              <w:t>造</w:t>
            </w: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2350</w:t>
            </w:r>
          </w:p>
        </w:tc>
        <w:tc>
          <w:tcPr>
            <w:tcW w:w="4819" w:type="dxa"/>
            <w:tcBorders>
              <w:top w:val="single" w:sz="2" w:space="0" w:color="000000" w:themeColor="text1"/>
            </w:tcBorders>
          </w:tcPr>
          <w:p w:rsidR="002A1EF9" w:rsidRPr="009223AA" w:rsidRDefault="009223AA" w:rsidP="009223AA">
            <w:pPr>
              <w:ind w:rightChars="-82" w:right="-19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書</w:t>
            </w:r>
            <w:r w:rsidR="002A1EF9" w:rsidRPr="009223AA">
              <w:rPr>
                <w:rFonts w:ascii="標楷體" w:eastAsia="標楷體" w:hAnsi="標楷體" w:cs="Times New Roman" w:hint="eastAsia"/>
              </w:rPr>
              <w:t>信中神的靈同人的靈</w:t>
            </w:r>
          </w:p>
        </w:tc>
        <w:tc>
          <w:tcPr>
            <w:tcW w:w="1843" w:type="dxa"/>
            <w:tcBorders>
              <w:top w:val="single" w:sz="2" w:space="0" w:color="000000" w:themeColor="text1"/>
            </w:tcBorders>
          </w:tcPr>
          <w:p w:rsidR="002A1EF9" w:rsidRPr="009223AA" w:rsidRDefault="002A1EF9" w:rsidP="004C3D94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 w:hint="eastAsia"/>
                <w:sz w:val="20"/>
              </w:rPr>
              <w:t>全</w:t>
            </w:r>
          </w:p>
        </w:tc>
      </w:tr>
      <w:tr w:rsidR="00F67C83" w:rsidRPr="009223AA" w:rsidTr="009223AA">
        <w:tc>
          <w:tcPr>
            <w:tcW w:w="709" w:type="dxa"/>
          </w:tcPr>
          <w:p w:rsidR="00F67C83" w:rsidRPr="009223AA" w:rsidRDefault="00876EDB" w:rsidP="009223AA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/>
                <w:sz w:val="20"/>
              </w:rPr>
              <w:t>二</w:t>
            </w:r>
          </w:p>
        </w:tc>
        <w:tc>
          <w:tcPr>
            <w:tcW w:w="993" w:type="dxa"/>
          </w:tcPr>
          <w:p w:rsidR="00F67C83" w:rsidRPr="009223AA" w:rsidRDefault="00300DB1" w:rsidP="009223AA">
            <w:pPr>
              <w:ind w:rightChars="-82" w:right="-19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經</w:t>
            </w: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4269</w:t>
            </w:r>
          </w:p>
        </w:tc>
        <w:tc>
          <w:tcPr>
            <w:tcW w:w="4819" w:type="dxa"/>
          </w:tcPr>
          <w:p w:rsidR="00F67C83" w:rsidRPr="009223AA" w:rsidRDefault="004C3D94" w:rsidP="004C3D94">
            <w:pPr>
              <w:ind w:rightChars="-82" w:right="-19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從</w:t>
            </w:r>
            <w:r w:rsidR="00300DB1" w:rsidRPr="009223AA">
              <w:rPr>
                <w:rFonts w:ascii="Times New Roman" w:eastAsia="標楷體" w:hAnsi="標楷體" w:cs="Times New Roman"/>
              </w:rPr>
              <w:t>以</w:t>
            </w:r>
            <w:proofErr w:type="gramStart"/>
            <w:r w:rsidR="00F67C83" w:rsidRPr="009223AA">
              <w:rPr>
                <w:rFonts w:ascii="Times New Roman" w:eastAsia="標楷體" w:hAnsi="標楷體" w:cs="Times New Roman"/>
              </w:rPr>
              <w:t>弗</w:t>
            </w:r>
            <w:proofErr w:type="gramEnd"/>
            <w:r w:rsidR="00F67C83" w:rsidRPr="009223AA">
              <w:rPr>
                <w:rFonts w:ascii="Times New Roman" w:eastAsia="標楷體" w:hAnsi="標楷體" w:cs="Times New Roman"/>
              </w:rPr>
              <w:t>所書</w:t>
            </w:r>
            <w:proofErr w:type="gramStart"/>
            <w:r w:rsidR="00F67C83" w:rsidRPr="009223AA">
              <w:rPr>
                <w:rFonts w:ascii="Times New Roman" w:eastAsia="標楷體" w:hAnsi="標楷體" w:cs="Times New Roman"/>
              </w:rPr>
              <w:t>看召會</w:t>
            </w:r>
            <w:proofErr w:type="gramEnd"/>
            <w:r w:rsidR="00F67C83" w:rsidRPr="009223AA">
              <w:rPr>
                <w:rFonts w:ascii="Times New Roman" w:eastAsia="標楷體" w:hAnsi="標楷體" w:cs="Times New Roman"/>
              </w:rPr>
              <w:t>在聖靈裡的生活與職責</w:t>
            </w:r>
          </w:p>
        </w:tc>
        <w:tc>
          <w:tcPr>
            <w:tcW w:w="1843" w:type="dxa"/>
          </w:tcPr>
          <w:p w:rsidR="00F67C83" w:rsidRPr="009223AA" w:rsidRDefault="00F67C83" w:rsidP="004C3D94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/>
                <w:sz w:val="20"/>
              </w:rPr>
              <w:t>1~11</w:t>
            </w:r>
            <w:r w:rsidRPr="009223AA">
              <w:rPr>
                <w:rFonts w:ascii="Times New Roman" w:hAnsi="Times New Roman" w:cs="Times New Roman"/>
                <w:sz w:val="20"/>
              </w:rPr>
              <w:t>篇</w:t>
            </w:r>
          </w:p>
        </w:tc>
      </w:tr>
      <w:tr w:rsidR="00F67C83" w:rsidRPr="00876EDB" w:rsidTr="009223AA">
        <w:tc>
          <w:tcPr>
            <w:tcW w:w="709" w:type="dxa"/>
          </w:tcPr>
          <w:p w:rsidR="00F67C83" w:rsidRPr="009223AA" w:rsidRDefault="00876EDB" w:rsidP="009223AA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cs="Times New Roman" w:hint="eastAsia"/>
                <w:sz w:val="20"/>
              </w:rPr>
              <w:t>三</w:t>
            </w:r>
          </w:p>
        </w:tc>
        <w:tc>
          <w:tcPr>
            <w:tcW w:w="993" w:type="dxa"/>
          </w:tcPr>
          <w:p w:rsidR="00F67C83" w:rsidRPr="009223AA" w:rsidRDefault="00300DB1" w:rsidP="009223AA">
            <w:pPr>
              <w:ind w:rightChars="-82" w:right="-19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223AA">
              <w:rPr>
                <w:rFonts w:ascii="Times New Roman" w:eastAsia="標楷體" w:hAnsi="標楷體" w:cs="Times New Roman"/>
                <w:sz w:val="20"/>
                <w:szCs w:val="24"/>
              </w:rPr>
              <w:t>經</w:t>
            </w: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  <w:r w:rsidR="00F67C83"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26</w:t>
            </w: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819" w:type="dxa"/>
          </w:tcPr>
          <w:p w:rsidR="00F67C83" w:rsidRPr="009223AA" w:rsidRDefault="004C3D94" w:rsidP="004C3D94">
            <w:pPr>
              <w:ind w:rightChars="-82" w:right="-19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從</w:t>
            </w:r>
            <w:r w:rsidR="00300DB1" w:rsidRPr="009223AA">
              <w:rPr>
                <w:rFonts w:ascii="標楷體" w:eastAsia="標楷體" w:hAnsi="標楷體" w:cs="Times New Roman" w:hint="eastAsia"/>
              </w:rPr>
              <w:t>以</w:t>
            </w:r>
            <w:proofErr w:type="gramStart"/>
            <w:r w:rsidR="00F67C83" w:rsidRPr="009223AA">
              <w:rPr>
                <w:rFonts w:ascii="標楷體" w:eastAsia="標楷體" w:hAnsi="標楷體" w:cs="Times New Roman" w:hint="eastAsia"/>
              </w:rPr>
              <w:t>弗</w:t>
            </w:r>
            <w:proofErr w:type="gramEnd"/>
            <w:r w:rsidR="00F67C83" w:rsidRPr="009223AA">
              <w:rPr>
                <w:rFonts w:ascii="標楷體" w:eastAsia="標楷體" w:hAnsi="標楷體" w:cs="Times New Roman" w:hint="eastAsia"/>
              </w:rPr>
              <w:t>所書</w:t>
            </w:r>
            <w:proofErr w:type="gramStart"/>
            <w:r w:rsidR="00F67C83" w:rsidRPr="009223AA">
              <w:rPr>
                <w:rFonts w:ascii="標楷體" w:eastAsia="標楷體" w:hAnsi="標楷體" w:cs="Times New Roman" w:hint="eastAsia"/>
              </w:rPr>
              <w:t>看召會</w:t>
            </w:r>
            <w:proofErr w:type="gramEnd"/>
            <w:r w:rsidR="00F67C83" w:rsidRPr="009223AA">
              <w:rPr>
                <w:rFonts w:ascii="標楷體" w:eastAsia="標楷體" w:hAnsi="標楷體" w:cs="Times New Roman" w:hint="eastAsia"/>
              </w:rPr>
              <w:t>在聖靈裡的生活與職責</w:t>
            </w:r>
          </w:p>
        </w:tc>
        <w:tc>
          <w:tcPr>
            <w:tcW w:w="1843" w:type="dxa"/>
          </w:tcPr>
          <w:p w:rsidR="00F67C83" w:rsidRPr="009223AA" w:rsidRDefault="00E7481A" w:rsidP="004C3D94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1</w:t>
            </w:r>
            <w:r w:rsidR="00F67C83" w:rsidRPr="009223AA">
              <w:rPr>
                <w:rFonts w:ascii="Times New Roman" w:hAnsi="Times New Roman" w:cs="Times New Roman" w:hint="eastAsia"/>
                <w:sz w:val="20"/>
              </w:rPr>
              <w:t>2~22</w:t>
            </w:r>
            <w:r w:rsidR="00F67C83" w:rsidRPr="009223AA">
              <w:rPr>
                <w:rFonts w:ascii="Times New Roman" w:hAnsi="Times New Roman" w:cs="Times New Roman" w:hint="eastAsia"/>
                <w:sz w:val="20"/>
              </w:rPr>
              <w:t>篇</w:t>
            </w:r>
          </w:p>
        </w:tc>
      </w:tr>
      <w:tr w:rsidR="00F67C83" w:rsidRPr="00876EDB" w:rsidTr="009223AA">
        <w:tc>
          <w:tcPr>
            <w:tcW w:w="709" w:type="dxa"/>
          </w:tcPr>
          <w:p w:rsidR="00F67C83" w:rsidRPr="009223AA" w:rsidRDefault="00876EDB" w:rsidP="009223AA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cs="Times New Roman" w:hint="eastAsia"/>
                <w:sz w:val="20"/>
              </w:rPr>
              <w:t>四</w:t>
            </w:r>
          </w:p>
        </w:tc>
        <w:tc>
          <w:tcPr>
            <w:tcW w:w="993" w:type="dxa"/>
          </w:tcPr>
          <w:p w:rsidR="00F67C83" w:rsidRPr="009223AA" w:rsidRDefault="00F67C83" w:rsidP="009223AA">
            <w:pPr>
              <w:ind w:rightChars="-82" w:right="-19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223AA">
              <w:rPr>
                <w:rFonts w:ascii="Times New Roman" w:eastAsia="標楷體" w:hAnsi="標楷體" w:cs="Times New Roman"/>
                <w:sz w:val="20"/>
                <w:szCs w:val="24"/>
              </w:rPr>
              <w:t>會</w:t>
            </w: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3081-4</w:t>
            </w:r>
          </w:p>
        </w:tc>
        <w:tc>
          <w:tcPr>
            <w:tcW w:w="4819" w:type="dxa"/>
          </w:tcPr>
          <w:p w:rsidR="00F67C83" w:rsidRPr="009223AA" w:rsidRDefault="004C3D94" w:rsidP="004C3D94">
            <w:pPr>
              <w:ind w:rightChars="-82" w:right="-19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召會</w:t>
            </w:r>
            <w:r w:rsidR="00F67C83" w:rsidRPr="009223AA">
              <w:rPr>
                <w:rFonts w:ascii="標楷體" w:eastAsia="標楷體" w:hAnsi="標楷體" w:cs="Times New Roman" w:hint="eastAsia"/>
              </w:rPr>
              <w:t>的擴增與開展</w:t>
            </w:r>
          </w:p>
        </w:tc>
        <w:tc>
          <w:tcPr>
            <w:tcW w:w="1843" w:type="dxa"/>
          </w:tcPr>
          <w:p w:rsidR="00F67C83" w:rsidRPr="009223AA" w:rsidRDefault="00300DB1" w:rsidP="004C3D94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 w:hint="eastAsia"/>
                <w:sz w:val="20"/>
              </w:rPr>
              <w:t>全</w:t>
            </w:r>
          </w:p>
        </w:tc>
      </w:tr>
      <w:tr w:rsidR="002A1EF9" w:rsidRPr="00442610" w:rsidTr="009223AA">
        <w:tc>
          <w:tcPr>
            <w:tcW w:w="709" w:type="dxa"/>
          </w:tcPr>
          <w:p w:rsidR="002A1EF9" w:rsidRPr="009223AA" w:rsidRDefault="00876EDB" w:rsidP="009223AA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cs="Times New Roman" w:hint="eastAsia"/>
                <w:sz w:val="20"/>
              </w:rPr>
              <w:t>五</w:t>
            </w:r>
          </w:p>
        </w:tc>
        <w:tc>
          <w:tcPr>
            <w:tcW w:w="993" w:type="dxa"/>
          </w:tcPr>
          <w:p w:rsidR="002A1EF9" w:rsidRPr="009223AA" w:rsidRDefault="002A1EF9" w:rsidP="009223AA">
            <w:pPr>
              <w:ind w:rightChars="-82" w:right="-19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223AA">
              <w:rPr>
                <w:rFonts w:ascii="Times New Roman" w:eastAsia="標楷體" w:hAnsi="標楷體" w:cs="Times New Roman"/>
                <w:sz w:val="20"/>
                <w:szCs w:val="24"/>
              </w:rPr>
              <w:t>經</w:t>
            </w: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4255</w:t>
            </w:r>
          </w:p>
        </w:tc>
        <w:tc>
          <w:tcPr>
            <w:tcW w:w="4819" w:type="dxa"/>
          </w:tcPr>
          <w:p w:rsidR="002A1EF9" w:rsidRPr="009223AA" w:rsidRDefault="004C3D94" w:rsidP="004C3D94">
            <w:pPr>
              <w:ind w:rightChars="-82" w:right="-19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從</w:t>
            </w:r>
            <w:r w:rsidR="002A1EF9" w:rsidRPr="009223AA">
              <w:rPr>
                <w:rFonts w:ascii="標楷體" w:eastAsia="標楷體" w:hAnsi="標楷體" w:cs="Times New Roman" w:hint="eastAsia"/>
                <w:szCs w:val="24"/>
              </w:rPr>
              <w:t>亞伯拉罕以撒雅各的經歷看神的選召</w:t>
            </w:r>
          </w:p>
        </w:tc>
        <w:tc>
          <w:tcPr>
            <w:tcW w:w="1843" w:type="dxa"/>
          </w:tcPr>
          <w:p w:rsidR="002A1EF9" w:rsidRPr="009223AA" w:rsidRDefault="002A1EF9" w:rsidP="004C3D94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 w:hint="eastAsia"/>
                <w:sz w:val="20"/>
              </w:rPr>
              <w:t>全</w:t>
            </w:r>
          </w:p>
        </w:tc>
      </w:tr>
      <w:tr w:rsidR="002A1EF9" w:rsidRPr="00442610" w:rsidTr="009223AA">
        <w:tc>
          <w:tcPr>
            <w:tcW w:w="709" w:type="dxa"/>
          </w:tcPr>
          <w:p w:rsidR="002A1EF9" w:rsidRPr="009223AA" w:rsidRDefault="00876EDB" w:rsidP="009223AA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cs="Times New Roman" w:hint="eastAsia"/>
                <w:sz w:val="20"/>
              </w:rPr>
              <w:t>六</w:t>
            </w:r>
          </w:p>
        </w:tc>
        <w:tc>
          <w:tcPr>
            <w:tcW w:w="993" w:type="dxa"/>
          </w:tcPr>
          <w:p w:rsidR="002A1EF9" w:rsidRPr="009223AA" w:rsidRDefault="002A1EF9" w:rsidP="009223AA">
            <w:pPr>
              <w:ind w:rightChars="-82" w:right="-19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223AA">
              <w:rPr>
                <w:rFonts w:ascii="Times New Roman" w:eastAsia="標楷體" w:hAnsi="標楷體" w:cs="Times New Roman"/>
                <w:sz w:val="20"/>
                <w:szCs w:val="24"/>
              </w:rPr>
              <w:t>經</w:t>
            </w: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4271</w:t>
            </w:r>
          </w:p>
        </w:tc>
        <w:tc>
          <w:tcPr>
            <w:tcW w:w="4819" w:type="dxa"/>
          </w:tcPr>
          <w:p w:rsidR="002A1EF9" w:rsidRPr="009223AA" w:rsidRDefault="002A1EF9" w:rsidP="004C3D94">
            <w:pPr>
              <w:ind w:rightChars="-82" w:right="-197"/>
              <w:rPr>
                <w:rFonts w:ascii="標楷體" w:eastAsia="標楷體" w:hAnsi="標楷體" w:cs="Times New Roman"/>
              </w:rPr>
            </w:pPr>
            <w:r w:rsidRPr="009223AA">
              <w:rPr>
                <w:rFonts w:ascii="標楷體" w:eastAsia="標楷體" w:hAnsi="標楷體" w:cs="Times New Roman" w:hint="eastAsia"/>
              </w:rPr>
              <w:t>從羅馬書看神完全</w:t>
            </w:r>
            <w:proofErr w:type="gramStart"/>
            <w:r w:rsidRPr="009223AA">
              <w:rPr>
                <w:rFonts w:ascii="標楷體" w:eastAsia="標楷體" w:hAnsi="標楷體" w:cs="Times New Roman" w:hint="eastAsia"/>
              </w:rPr>
              <w:t>的救恩</w:t>
            </w:r>
            <w:proofErr w:type="gramEnd"/>
          </w:p>
        </w:tc>
        <w:tc>
          <w:tcPr>
            <w:tcW w:w="1843" w:type="dxa"/>
          </w:tcPr>
          <w:p w:rsidR="002A1EF9" w:rsidRPr="009223AA" w:rsidRDefault="002A1EF9" w:rsidP="004C3D94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 w:hint="eastAsia"/>
                <w:sz w:val="20"/>
              </w:rPr>
              <w:t>1~16</w:t>
            </w:r>
            <w:r w:rsidRPr="009223AA">
              <w:rPr>
                <w:rFonts w:ascii="Times New Roman" w:hAnsi="Times New Roman" w:cs="Times New Roman" w:hint="eastAsia"/>
                <w:sz w:val="20"/>
              </w:rPr>
              <w:t>篇</w:t>
            </w:r>
          </w:p>
        </w:tc>
      </w:tr>
      <w:tr w:rsidR="002A1EF9" w:rsidRPr="00442610" w:rsidTr="009223AA">
        <w:tc>
          <w:tcPr>
            <w:tcW w:w="709" w:type="dxa"/>
          </w:tcPr>
          <w:p w:rsidR="002A1EF9" w:rsidRPr="009223AA" w:rsidRDefault="00876EDB" w:rsidP="009223AA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cs="Times New Roman" w:hint="eastAsia"/>
                <w:sz w:val="20"/>
              </w:rPr>
              <w:t>七</w:t>
            </w:r>
          </w:p>
        </w:tc>
        <w:tc>
          <w:tcPr>
            <w:tcW w:w="993" w:type="dxa"/>
          </w:tcPr>
          <w:p w:rsidR="002A1EF9" w:rsidRPr="009223AA" w:rsidRDefault="002A1EF9" w:rsidP="009223AA">
            <w:pPr>
              <w:ind w:rightChars="-82" w:right="-19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223AA">
              <w:rPr>
                <w:rFonts w:ascii="Times New Roman" w:eastAsia="標楷體" w:hAnsi="標楷體" w:cs="Times New Roman"/>
                <w:sz w:val="20"/>
                <w:szCs w:val="24"/>
              </w:rPr>
              <w:t>經</w:t>
            </w: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4271</w:t>
            </w:r>
          </w:p>
        </w:tc>
        <w:tc>
          <w:tcPr>
            <w:tcW w:w="4819" w:type="dxa"/>
          </w:tcPr>
          <w:p w:rsidR="002A1EF9" w:rsidRPr="009223AA" w:rsidRDefault="002A1EF9" w:rsidP="004C3D94">
            <w:pPr>
              <w:ind w:rightChars="-82" w:right="-197"/>
              <w:rPr>
                <w:rFonts w:ascii="標楷體" w:eastAsia="標楷體" w:hAnsi="標楷體" w:cs="Times New Roman"/>
              </w:rPr>
            </w:pPr>
            <w:r w:rsidRPr="009223AA">
              <w:rPr>
                <w:rFonts w:ascii="標楷體" w:eastAsia="標楷體" w:hAnsi="標楷體" w:cs="Times New Roman" w:hint="eastAsia"/>
              </w:rPr>
              <w:t>從羅馬書看神完全</w:t>
            </w:r>
            <w:proofErr w:type="gramStart"/>
            <w:r w:rsidRPr="009223AA">
              <w:rPr>
                <w:rFonts w:ascii="標楷體" w:eastAsia="標楷體" w:hAnsi="標楷體" w:cs="Times New Roman" w:hint="eastAsia"/>
              </w:rPr>
              <w:t>的救恩</w:t>
            </w:r>
            <w:proofErr w:type="gramEnd"/>
          </w:p>
        </w:tc>
        <w:tc>
          <w:tcPr>
            <w:tcW w:w="1843" w:type="dxa"/>
          </w:tcPr>
          <w:p w:rsidR="002A1EF9" w:rsidRPr="009223AA" w:rsidRDefault="002A1EF9" w:rsidP="004C3D94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 w:hint="eastAsia"/>
                <w:sz w:val="20"/>
              </w:rPr>
              <w:t>17~20</w:t>
            </w:r>
            <w:r w:rsidRPr="009223AA">
              <w:rPr>
                <w:rFonts w:ascii="Times New Roman" w:hAnsi="Times New Roman" w:cs="Times New Roman" w:hint="eastAsia"/>
                <w:sz w:val="20"/>
              </w:rPr>
              <w:t>，</w:t>
            </w:r>
            <w:r w:rsidRPr="009223AA">
              <w:rPr>
                <w:rFonts w:ascii="Times New Roman" w:hAnsi="Times New Roman" w:cs="Times New Roman" w:hint="eastAsia"/>
                <w:sz w:val="20"/>
              </w:rPr>
              <w:t>23~24</w:t>
            </w:r>
            <w:r w:rsidRPr="009223AA">
              <w:rPr>
                <w:rFonts w:ascii="Times New Roman" w:hAnsi="Times New Roman" w:cs="Times New Roman" w:hint="eastAsia"/>
                <w:sz w:val="20"/>
              </w:rPr>
              <w:t>篇</w:t>
            </w:r>
          </w:p>
        </w:tc>
      </w:tr>
      <w:tr w:rsidR="00F67C83" w:rsidRPr="00442610" w:rsidTr="009223AA">
        <w:tc>
          <w:tcPr>
            <w:tcW w:w="709" w:type="dxa"/>
          </w:tcPr>
          <w:p w:rsidR="00F67C83" w:rsidRPr="009223AA" w:rsidRDefault="00876EDB" w:rsidP="009223AA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 w:hint="eastAsia"/>
                <w:sz w:val="20"/>
              </w:rPr>
              <w:t>八</w:t>
            </w:r>
          </w:p>
        </w:tc>
        <w:tc>
          <w:tcPr>
            <w:tcW w:w="993" w:type="dxa"/>
          </w:tcPr>
          <w:p w:rsidR="00F67C83" w:rsidRPr="009223AA" w:rsidRDefault="00300DB1" w:rsidP="009223AA">
            <w:pPr>
              <w:ind w:rightChars="-82" w:right="-19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223AA">
              <w:rPr>
                <w:rFonts w:ascii="Times New Roman" w:eastAsia="標楷體" w:hAnsi="標楷體" w:cs="Times New Roman"/>
                <w:sz w:val="20"/>
                <w:szCs w:val="24"/>
              </w:rPr>
              <w:t>經</w:t>
            </w: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42</w:t>
            </w:r>
            <w:r w:rsidR="00F67C83"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4819" w:type="dxa"/>
          </w:tcPr>
          <w:p w:rsidR="00F67C83" w:rsidRPr="009223AA" w:rsidRDefault="00300DB1" w:rsidP="004C3D94">
            <w:pPr>
              <w:ind w:rightChars="-82" w:right="-197"/>
              <w:rPr>
                <w:rFonts w:ascii="標楷體" w:eastAsia="標楷體" w:hAnsi="標楷體" w:cs="Times New Roman"/>
              </w:rPr>
            </w:pPr>
            <w:r w:rsidRPr="009223AA">
              <w:rPr>
                <w:rFonts w:ascii="標楷體" w:eastAsia="標楷體" w:hAnsi="標楷體" w:cs="Times New Roman" w:hint="eastAsia"/>
              </w:rPr>
              <w:t>從</w:t>
            </w:r>
            <w:r w:rsidR="00F67C83" w:rsidRPr="009223AA">
              <w:rPr>
                <w:rFonts w:ascii="標楷體" w:eastAsia="標楷體" w:hAnsi="標楷體" w:cs="Times New Roman" w:hint="eastAsia"/>
              </w:rPr>
              <w:t>以</w:t>
            </w:r>
            <w:proofErr w:type="gramStart"/>
            <w:r w:rsidR="00F67C83" w:rsidRPr="009223AA">
              <w:rPr>
                <w:rFonts w:ascii="標楷體" w:eastAsia="標楷體" w:hAnsi="標楷體" w:cs="Times New Roman" w:hint="eastAsia"/>
              </w:rPr>
              <w:t>弗</w:t>
            </w:r>
            <w:proofErr w:type="gramEnd"/>
            <w:r w:rsidR="00F67C83" w:rsidRPr="009223AA">
              <w:rPr>
                <w:rFonts w:ascii="標楷體" w:eastAsia="標楷體" w:hAnsi="標楷體" w:cs="Times New Roman" w:hint="eastAsia"/>
              </w:rPr>
              <w:t>所書</w:t>
            </w:r>
            <w:proofErr w:type="gramStart"/>
            <w:r w:rsidR="00F67C83" w:rsidRPr="009223AA">
              <w:rPr>
                <w:rFonts w:ascii="標楷體" w:eastAsia="標楷體" w:hAnsi="標楷體" w:cs="Times New Roman" w:hint="eastAsia"/>
              </w:rPr>
              <w:t>看召會</w:t>
            </w:r>
            <w:proofErr w:type="gramEnd"/>
            <w:r w:rsidR="00F67C83" w:rsidRPr="009223AA">
              <w:rPr>
                <w:rFonts w:ascii="標楷體" w:eastAsia="標楷體" w:hAnsi="標楷體" w:cs="Times New Roman" w:hint="eastAsia"/>
              </w:rPr>
              <w:t>在基督裡的福分與地位</w:t>
            </w:r>
          </w:p>
        </w:tc>
        <w:tc>
          <w:tcPr>
            <w:tcW w:w="1843" w:type="dxa"/>
          </w:tcPr>
          <w:p w:rsidR="00F67C83" w:rsidRPr="009223AA" w:rsidRDefault="00F67C83" w:rsidP="004C3D94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 w:hint="eastAsia"/>
                <w:sz w:val="20"/>
              </w:rPr>
              <w:t>1~15</w:t>
            </w:r>
            <w:r w:rsidRPr="009223AA">
              <w:rPr>
                <w:rFonts w:ascii="Times New Roman" w:hAnsi="Times New Roman" w:cs="Times New Roman" w:hint="eastAsia"/>
                <w:sz w:val="20"/>
              </w:rPr>
              <w:t>篇</w:t>
            </w:r>
          </w:p>
        </w:tc>
      </w:tr>
      <w:tr w:rsidR="00F67C83" w:rsidRPr="00442610" w:rsidTr="009223AA">
        <w:tc>
          <w:tcPr>
            <w:tcW w:w="709" w:type="dxa"/>
          </w:tcPr>
          <w:p w:rsidR="00F67C83" w:rsidRPr="009223AA" w:rsidRDefault="00876EDB" w:rsidP="009223AA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cs="Times New Roman" w:hint="eastAsia"/>
                <w:sz w:val="20"/>
              </w:rPr>
              <w:t>九</w:t>
            </w:r>
          </w:p>
        </w:tc>
        <w:tc>
          <w:tcPr>
            <w:tcW w:w="993" w:type="dxa"/>
          </w:tcPr>
          <w:p w:rsidR="00F67C83" w:rsidRPr="009223AA" w:rsidRDefault="00F67C83" w:rsidP="009223AA">
            <w:pPr>
              <w:ind w:rightChars="-82" w:right="-19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223AA">
              <w:rPr>
                <w:rFonts w:ascii="Times New Roman" w:eastAsia="標楷體" w:hAnsi="標楷體" w:cs="Times New Roman"/>
                <w:sz w:val="20"/>
                <w:szCs w:val="24"/>
              </w:rPr>
              <w:t>經</w:t>
            </w: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4268</w:t>
            </w:r>
          </w:p>
        </w:tc>
        <w:tc>
          <w:tcPr>
            <w:tcW w:w="4819" w:type="dxa"/>
          </w:tcPr>
          <w:p w:rsidR="00F67C83" w:rsidRPr="009223AA" w:rsidRDefault="00F67C83" w:rsidP="004C3D94">
            <w:pPr>
              <w:ind w:rightChars="-82" w:right="-197"/>
              <w:rPr>
                <w:rFonts w:ascii="標楷體" w:eastAsia="標楷體" w:hAnsi="標楷體" w:cs="Times New Roman"/>
              </w:rPr>
            </w:pPr>
            <w:r w:rsidRPr="009223AA">
              <w:rPr>
                <w:rFonts w:ascii="標楷體" w:eastAsia="標楷體" w:hAnsi="標楷體" w:cs="Times New Roman" w:hint="eastAsia"/>
              </w:rPr>
              <w:t>從以</w:t>
            </w:r>
            <w:proofErr w:type="gramStart"/>
            <w:r w:rsidRPr="009223AA">
              <w:rPr>
                <w:rFonts w:ascii="標楷體" w:eastAsia="標楷體" w:hAnsi="標楷體" w:cs="Times New Roman" w:hint="eastAsia"/>
              </w:rPr>
              <w:t>弗</w:t>
            </w:r>
            <w:proofErr w:type="gramEnd"/>
            <w:r w:rsidRPr="009223AA">
              <w:rPr>
                <w:rFonts w:ascii="標楷體" w:eastAsia="標楷體" w:hAnsi="標楷體" w:cs="Times New Roman" w:hint="eastAsia"/>
              </w:rPr>
              <w:t>所書</w:t>
            </w:r>
            <w:proofErr w:type="gramStart"/>
            <w:r w:rsidRPr="009223AA">
              <w:rPr>
                <w:rFonts w:ascii="標楷體" w:eastAsia="標楷體" w:hAnsi="標楷體" w:cs="Times New Roman" w:hint="eastAsia"/>
              </w:rPr>
              <w:t>看召會</w:t>
            </w:r>
            <w:proofErr w:type="gramEnd"/>
            <w:r w:rsidRPr="009223AA">
              <w:rPr>
                <w:rFonts w:ascii="標楷體" w:eastAsia="標楷體" w:hAnsi="標楷體" w:cs="Times New Roman" w:hint="eastAsia"/>
              </w:rPr>
              <w:t>在基督裡的福分與地位</w:t>
            </w:r>
          </w:p>
        </w:tc>
        <w:tc>
          <w:tcPr>
            <w:tcW w:w="1843" w:type="dxa"/>
          </w:tcPr>
          <w:p w:rsidR="00F67C83" w:rsidRPr="009223AA" w:rsidRDefault="00F67C83" w:rsidP="004C3D94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 w:hint="eastAsia"/>
                <w:sz w:val="20"/>
              </w:rPr>
              <w:t>16~28</w:t>
            </w:r>
            <w:r w:rsidRPr="009223AA">
              <w:rPr>
                <w:rFonts w:ascii="Times New Roman" w:hAnsi="Times New Roman" w:cs="Times New Roman" w:hint="eastAsia"/>
                <w:sz w:val="20"/>
              </w:rPr>
              <w:t>，</w:t>
            </w:r>
            <w:r w:rsidRPr="009223AA">
              <w:rPr>
                <w:rFonts w:ascii="Times New Roman" w:hAnsi="Times New Roman" w:cs="Times New Roman" w:hint="eastAsia"/>
                <w:sz w:val="20"/>
              </w:rPr>
              <w:t>31~32</w:t>
            </w:r>
            <w:r w:rsidRPr="009223AA">
              <w:rPr>
                <w:rFonts w:ascii="Times New Roman" w:hAnsi="Times New Roman" w:cs="Times New Roman" w:hint="eastAsia"/>
                <w:sz w:val="20"/>
              </w:rPr>
              <w:t>篇</w:t>
            </w:r>
          </w:p>
        </w:tc>
      </w:tr>
      <w:tr w:rsidR="00F67C83" w:rsidRPr="00442610" w:rsidTr="009223AA">
        <w:tc>
          <w:tcPr>
            <w:tcW w:w="709" w:type="dxa"/>
          </w:tcPr>
          <w:p w:rsidR="00300DB1" w:rsidRPr="009223AA" w:rsidRDefault="00876EDB" w:rsidP="009223AA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cs="Times New Roman" w:hint="eastAsia"/>
                <w:sz w:val="20"/>
              </w:rPr>
              <w:t>十</w:t>
            </w:r>
          </w:p>
        </w:tc>
        <w:tc>
          <w:tcPr>
            <w:tcW w:w="993" w:type="dxa"/>
          </w:tcPr>
          <w:p w:rsidR="00F67C83" w:rsidRPr="009223AA" w:rsidRDefault="00F67C83" w:rsidP="009223AA">
            <w:pPr>
              <w:ind w:rightChars="-82" w:right="-19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223AA">
              <w:rPr>
                <w:rFonts w:ascii="Times New Roman" w:eastAsia="標楷體" w:hAnsi="標楷體" w:cs="Times New Roman"/>
                <w:sz w:val="20"/>
                <w:szCs w:val="24"/>
              </w:rPr>
              <w:t>造</w:t>
            </w: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2262</w:t>
            </w:r>
          </w:p>
        </w:tc>
        <w:tc>
          <w:tcPr>
            <w:tcW w:w="4819" w:type="dxa"/>
          </w:tcPr>
          <w:p w:rsidR="00F67C83" w:rsidRPr="009223AA" w:rsidRDefault="00F67C83" w:rsidP="004C3D94">
            <w:pPr>
              <w:ind w:rightChars="-82" w:right="-197"/>
              <w:rPr>
                <w:rFonts w:ascii="標楷體" w:eastAsia="標楷體" w:hAnsi="標楷體" w:cs="Times New Roman"/>
              </w:rPr>
            </w:pPr>
            <w:r w:rsidRPr="009223AA">
              <w:rPr>
                <w:rFonts w:ascii="標楷體" w:eastAsia="標楷體" w:hAnsi="標楷體" w:cs="Times New Roman" w:hint="eastAsia"/>
              </w:rPr>
              <w:t>約翰的修補職事</w:t>
            </w:r>
          </w:p>
        </w:tc>
        <w:tc>
          <w:tcPr>
            <w:tcW w:w="1843" w:type="dxa"/>
          </w:tcPr>
          <w:p w:rsidR="00F67C83" w:rsidRPr="009223AA" w:rsidRDefault="00F67C83" w:rsidP="004C3D94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 w:hint="eastAsia"/>
                <w:sz w:val="20"/>
              </w:rPr>
              <w:t>全</w:t>
            </w:r>
          </w:p>
        </w:tc>
      </w:tr>
      <w:tr w:rsidR="00F67C83" w:rsidRPr="00442610" w:rsidTr="009223AA">
        <w:tc>
          <w:tcPr>
            <w:tcW w:w="709" w:type="dxa"/>
          </w:tcPr>
          <w:p w:rsidR="00F67C83" w:rsidRPr="009223AA" w:rsidRDefault="00876EDB" w:rsidP="009223AA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cs="Times New Roman" w:hint="eastAsia"/>
                <w:sz w:val="20"/>
              </w:rPr>
              <w:t>十一</w:t>
            </w:r>
          </w:p>
        </w:tc>
        <w:tc>
          <w:tcPr>
            <w:tcW w:w="993" w:type="dxa"/>
          </w:tcPr>
          <w:p w:rsidR="00F67C83" w:rsidRPr="009223AA" w:rsidRDefault="00F67C83" w:rsidP="009223AA">
            <w:pPr>
              <w:ind w:rightChars="-82" w:right="-19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223AA">
              <w:rPr>
                <w:rFonts w:ascii="Times New Roman" w:eastAsia="標楷體" w:hAnsi="標楷體" w:cs="Times New Roman"/>
                <w:sz w:val="20"/>
                <w:szCs w:val="24"/>
              </w:rPr>
              <w:t>造</w:t>
            </w: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2250</w:t>
            </w:r>
          </w:p>
        </w:tc>
        <w:tc>
          <w:tcPr>
            <w:tcW w:w="4819" w:type="dxa"/>
          </w:tcPr>
          <w:p w:rsidR="00F67C83" w:rsidRPr="009223AA" w:rsidRDefault="00F67C83" w:rsidP="004C3D94">
            <w:pPr>
              <w:ind w:rightChars="-82" w:right="-197"/>
              <w:rPr>
                <w:rFonts w:ascii="標楷體" w:eastAsia="標楷體" w:hAnsi="標楷體" w:cs="Times New Roman"/>
              </w:rPr>
            </w:pPr>
            <w:r w:rsidRPr="009223AA">
              <w:rPr>
                <w:rFonts w:ascii="標楷體" w:eastAsia="標楷體" w:hAnsi="標楷體" w:cs="Times New Roman" w:hint="eastAsia"/>
              </w:rPr>
              <w:t>基督與宗教相對</w:t>
            </w:r>
          </w:p>
        </w:tc>
        <w:tc>
          <w:tcPr>
            <w:tcW w:w="1843" w:type="dxa"/>
          </w:tcPr>
          <w:p w:rsidR="00F67C83" w:rsidRPr="009223AA" w:rsidRDefault="00F67C83" w:rsidP="004C3D94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 w:hint="eastAsia"/>
                <w:sz w:val="20"/>
              </w:rPr>
              <w:t>全</w:t>
            </w:r>
          </w:p>
        </w:tc>
      </w:tr>
      <w:tr w:rsidR="002A1EF9" w:rsidRPr="00442610" w:rsidTr="009223AA">
        <w:tc>
          <w:tcPr>
            <w:tcW w:w="709" w:type="dxa"/>
          </w:tcPr>
          <w:p w:rsidR="002A1EF9" w:rsidRPr="009223AA" w:rsidRDefault="002A1EF9" w:rsidP="009223AA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cs="Times New Roman"/>
                <w:sz w:val="20"/>
              </w:rPr>
              <w:t>十</w:t>
            </w:r>
            <w:r w:rsidR="00876EDB" w:rsidRPr="009223AA">
              <w:rPr>
                <w:rFonts w:ascii="Times New Roman" w:cs="Times New Roman" w:hint="eastAsia"/>
                <w:sz w:val="20"/>
              </w:rPr>
              <w:t>二</w:t>
            </w:r>
          </w:p>
        </w:tc>
        <w:tc>
          <w:tcPr>
            <w:tcW w:w="993" w:type="dxa"/>
          </w:tcPr>
          <w:p w:rsidR="002A1EF9" w:rsidRPr="009223AA" w:rsidRDefault="002A1EF9" w:rsidP="009223AA">
            <w:pPr>
              <w:ind w:rightChars="-82" w:right="-19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223AA">
              <w:rPr>
                <w:rFonts w:ascii="Times New Roman" w:eastAsia="標楷體" w:hAnsi="標楷體" w:cs="Times New Roman"/>
                <w:sz w:val="20"/>
                <w:szCs w:val="24"/>
              </w:rPr>
              <w:t>造</w:t>
            </w: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2319</w:t>
            </w:r>
          </w:p>
        </w:tc>
        <w:tc>
          <w:tcPr>
            <w:tcW w:w="4819" w:type="dxa"/>
          </w:tcPr>
          <w:p w:rsidR="002A1EF9" w:rsidRPr="009223AA" w:rsidRDefault="002A1EF9" w:rsidP="004C3D94">
            <w:pPr>
              <w:ind w:rightChars="-82" w:right="-197"/>
              <w:rPr>
                <w:rFonts w:ascii="標楷體" w:eastAsia="標楷體" w:hAnsi="標楷體" w:cs="Times New Roman"/>
              </w:rPr>
            </w:pPr>
            <w:r w:rsidRPr="009223AA">
              <w:rPr>
                <w:rFonts w:ascii="標楷體" w:eastAsia="標楷體" w:hAnsi="標楷體" w:cs="Times New Roman" w:hint="eastAsia"/>
              </w:rPr>
              <w:t>享受基督的豐富以建造召會作基督的身體</w:t>
            </w:r>
          </w:p>
        </w:tc>
        <w:tc>
          <w:tcPr>
            <w:tcW w:w="1843" w:type="dxa"/>
          </w:tcPr>
          <w:p w:rsidR="002A1EF9" w:rsidRPr="009223AA" w:rsidRDefault="002A1EF9" w:rsidP="004C3D94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 w:hint="eastAsia"/>
                <w:sz w:val="20"/>
              </w:rPr>
              <w:t>全</w:t>
            </w:r>
          </w:p>
        </w:tc>
      </w:tr>
      <w:tr w:rsidR="002A1EF9" w:rsidRPr="00442610" w:rsidTr="009223AA">
        <w:tc>
          <w:tcPr>
            <w:tcW w:w="709" w:type="dxa"/>
          </w:tcPr>
          <w:p w:rsidR="002A1EF9" w:rsidRPr="009223AA" w:rsidRDefault="00876EDB" w:rsidP="009223AA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cs="Times New Roman" w:hint="eastAsia"/>
                <w:sz w:val="20"/>
              </w:rPr>
              <w:t>十三</w:t>
            </w:r>
          </w:p>
        </w:tc>
        <w:tc>
          <w:tcPr>
            <w:tcW w:w="993" w:type="dxa"/>
          </w:tcPr>
          <w:p w:rsidR="002A1EF9" w:rsidRPr="009223AA" w:rsidRDefault="002A1EF9" w:rsidP="009223AA">
            <w:pPr>
              <w:ind w:rightChars="-82" w:right="-19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223AA">
              <w:rPr>
                <w:rFonts w:ascii="Times New Roman" w:eastAsia="標楷體" w:hAnsi="標楷體" w:cs="Times New Roman"/>
                <w:sz w:val="20"/>
                <w:szCs w:val="24"/>
              </w:rPr>
              <w:t>會</w:t>
            </w: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3126</w:t>
            </w:r>
          </w:p>
        </w:tc>
        <w:tc>
          <w:tcPr>
            <w:tcW w:w="4819" w:type="dxa"/>
          </w:tcPr>
          <w:p w:rsidR="002A1EF9" w:rsidRPr="009223AA" w:rsidRDefault="002A1EF9" w:rsidP="004C3D94">
            <w:pPr>
              <w:ind w:rightChars="-82" w:right="-197"/>
              <w:rPr>
                <w:rFonts w:ascii="標楷體" w:eastAsia="標楷體" w:hAnsi="標楷體" w:cs="Times New Roman"/>
              </w:rPr>
            </w:pPr>
            <w:r w:rsidRPr="009223AA">
              <w:rPr>
                <w:rFonts w:ascii="標楷體" w:eastAsia="標楷體" w:hAnsi="標楷體" w:cs="Times New Roman" w:hint="eastAsia"/>
              </w:rPr>
              <w:t>成全聖</w:t>
            </w:r>
            <w:proofErr w:type="gramStart"/>
            <w:r w:rsidRPr="009223AA">
              <w:rPr>
                <w:rFonts w:ascii="標楷體" w:eastAsia="標楷體" w:hAnsi="標楷體" w:cs="Times New Roman" w:hint="eastAsia"/>
              </w:rPr>
              <w:t>徒與神家</w:t>
            </w:r>
            <w:proofErr w:type="gramEnd"/>
            <w:r w:rsidRPr="009223AA">
              <w:rPr>
                <w:rFonts w:ascii="標楷體" w:eastAsia="標楷體" w:hAnsi="標楷體" w:cs="Times New Roman" w:hint="eastAsia"/>
              </w:rPr>
              <w:t>的建造</w:t>
            </w:r>
          </w:p>
        </w:tc>
        <w:tc>
          <w:tcPr>
            <w:tcW w:w="1843" w:type="dxa"/>
          </w:tcPr>
          <w:p w:rsidR="002A1EF9" w:rsidRPr="009223AA" w:rsidRDefault="002A1EF9" w:rsidP="004C3D94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 w:hint="eastAsia"/>
                <w:sz w:val="20"/>
              </w:rPr>
              <w:t>全</w:t>
            </w:r>
          </w:p>
        </w:tc>
      </w:tr>
      <w:tr w:rsidR="00F67C83" w:rsidRPr="00442610" w:rsidTr="009223AA">
        <w:tc>
          <w:tcPr>
            <w:tcW w:w="709" w:type="dxa"/>
          </w:tcPr>
          <w:p w:rsidR="00F67C83" w:rsidRPr="009223AA" w:rsidRDefault="00AF5EFC" w:rsidP="009223AA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 w:hint="eastAsia"/>
                <w:sz w:val="20"/>
              </w:rPr>
              <w:t>十四</w:t>
            </w:r>
          </w:p>
        </w:tc>
        <w:tc>
          <w:tcPr>
            <w:tcW w:w="993" w:type="dxa"/>
          </w:tcPr>
          <w:p w:rsidR="00F67C83" w:rsidRPr="009223AA" w:rsidRDefault="00F67C83" w:rsidP="009223AA">
            <w:pPr>
              <w:ind w:rightChars="-82" w:right="-19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223AA">
              <w:rPr>
                <w:rFonts w:ascii="Times New Roman" w:eastAsia="標楷體" w:hAnsi="標楷體" w:cs="Times New Roman"/>
                <w:sz w:val="20"/>
                <w:szCs w:val="24"/>
              </w:rPr>
              <w:t>會</w:t>
            </w: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3040</w:t>
            </w:r>
          </w:p>
        </w:tc>
        <w:tc>
          <w:tcPr>
            <w:tcW w:w="4819" w:type="dxa"/>
          </w:tcPr>
          <w:p w:rsidR="00F67C83" w:rsidRPr="009223AA" w:rsidRDefault="00F67C83" w:rsidP="004C3D94">
            <w:pPr>
              <w:ind w:rightChars="-82" w:right="-197"/>
              <w:rPr>
                <w:rFonts w:ascii="標楷體" w:eastAsia="標楷體" w:hAnsi="標楷體" w:cs="Times New Roman"/>
              </w:rPr>
            </w:pPr>
            <w:proofErr w:type="gramStart"/>
            <w:r w:rsidRPr="009223AA">
              <w:rPr>
                <w:rFonts w:ascii="標楷體" w:eastAsia="標楷體" w:hAnsi="標楷體" w:cs="Times New Roman"/>
              </w:rPr>
              <w:t>神命定</w:t>
            </w:r>
            <w:proofErr w:type="gramEnd"/>
            <w:r w:rsidRPr="009223AA">
              <w:rPr>
                <w:rFonts w:ascii="標楷體" w:eastAsia="標楷體" w:hAnsi="標楷體" w:cs="Times New Roman"/>
              </w:rPr>
              <w:t>之路的操練與實行</w:t>
            </w:r>
          </w:p>
        </w:tc>
        <w:tc>
          <w:tcPr>
            <w:tcW w:w="1843" w:type="dxa"/>
          </w:tcPr>
          <w:p w:rsidR="00F67C83" w:rsidRPr="009223AA" w:rsidRDefault="00F67C83" w:rsidP="004C3D94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/>
                <w:sz w:val="20"/>
              </w:rPr>
              <w:t>1~15</w:t>
            </w:r>
            <w:r w:rsidRPr="009223AA">
              <w:rPr>
                <w:rFonts w:ascii="Times New Roman" w:cs="Times New Roman"/>
                <w:sz w:val="20"/>
              </w:rPr>
              <w:t>篇</w:t>
            </w:r>
          </w:p>
        </w:tc>
      </w:tr>
      <w:tr w:rsidR="00F67C83" w:rsidRPr="00442610" w:rsidTr="009223AA">
        <w:tc>
          <w:tcPr>
            <w:tcW w:w="709" w:type="dxa"/>
          </w:tcPr>
          <w:p w:rsidR="00AF5EFC" w:rsidRPr="009223AA" w:rsidRDefault="00AF5EFC" w:rsidP="009223AA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 w:hint="eastAsia"/>
                <w:sz w:val="20"/>
              </w:rPr>
              <w:t>十五</w:t>
            </w:r>
          </w:p>
        </w:tc>
        <w:tc>
          <w:tcPr>
            <w:tcW w:w="993" w:type="dxa"/>
          </w:tcPr>
          <w:p w:rsidR="00F67C83" w:rsidRPr="009223AA" w:rsidRDefault="00F67C83" w:rsidP="009223AA">
            <w:pPr>
              <w:ind w:rightChars="-82" w:right="-19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223AA">
              <w:rPr>
                <w:rFonts w:ascii="Times New Roman" w:eastAsia="標楷體" w:hAnsi="標楷體" w:cs="Times New Roman"/>
                <w:sz w:val="20"/>
                <w:szCs w:val="24"/>
              </w:rPr>
              <w:t>會</w:t>
            </w:r>
            <w:r w:rsidRPr="009223AA">
              <w:rPr>
                <w:rFonts w:ascii="Times New Roman" w:eastAsia="標楷體" w:hAnsi="Times New Roman" w:cs="Times New Roman"/>
                <w:sz w:val="20"/>
                <w:szCs w:val="24"/>
              </w:rPr>
              <w:t>3040</w:t>
            </w:r>
          </w:p>
        </w:tc>
        <w:tc>
          <w:tcPr>
            <w:tcW w:w="4819" w:type="dxa"/>
          </w:tcPr>
          <w:p w:rsidR="00F67C83" w:rsidRPr="009223AA" w:rsidRDefault="00F67C83" w:rsidP="004C3D94">
            <w:pPr>
              <w:ind w:rightChars="-82" w:right="-197"/>
              <w:rPr>
                <w:rFonts w:ascii="標楷體" w:eastAsia="標楷體" w:hAnsi="標楷體" w:cs="Times New Roman"/>
              </w:rPr>
            </w:pPr>
            <w:proofErr w:type="gramStart"/>
            <w:r w:rsidRPr="009223AA">
              <w:rPr>
                <w:rFonts w:ascii="標楷體" w:eastAsia="標楷體" w:hAnsi="標楷體" w:cs="Times New Roman"/>
              </w:rPr>
              <w:t>神命定</w:t>
            </w:r>
            <w:proofErr w:type="gramEnd"/>
            <w:r w:rsidRPr="009223AA">
              <w:rPr>
                <w:rFonts w:ascii="標楷體" w:eastAsia="標楷體" w:hAnsi="標楷體" w:cs="Times New Roman"/>
              </w:rPr>
              <w:t>之路的操練與實行</w:t>
            </w:r>
          </w:p>
        </w:tc>
        <w:tc>
          <w:tcPr>
            <w:tcW w:w="1843" w:type="dxa"/>
          </w:tcPr>
          <w:p w:rsidR="00F67C83" w:rsidRPr="009223AA" w:rsidRDefault="00F67C83" w:rsidP="004C3D94">
            <w:pPr>
              <w:ind w:rightChars="-82" w:right="-197"/>
              <w:rPr>
                <w:rFonts w:ascii="Times New Roman" w:hAnsi="Times New Roman" w:cs="Times New Roman"/>
                <w:sz w:val="20"/>
              </w:rPr>
            </w:pPr>
            <w:r w:rsidRPr="009223AA">
              <w:rPr>
                <w:rFonts w:ascii="Times New Roman" w:hAnsi="Times New Roman" w:cs="Times New Roman"/>
                <w:sz w:val="20"/>
              </w:rPr>
              <w:t>16~30</w:t>
            </w:r>
            <w:r w:rsidRPr="009223AA">
              <w:rPr>
                <w:rFonts w:ascii="Times New Roman" w:cs="Times New Roman"/>
                <w:sz w:val="20"/>
              </w:rPr>
              <w:t>篇</w:t>
            </w:r>
          </w:p>
        </w:tc>
      </w:tr>
    </w:tbl>
    <w:p w:rsidR="00442610" w:rsidRDefault="00442610" w:rsidP="009223AA">
      <w:pPr>
        <w:ind w:leftChars="-118" w:left="-283" w:rightChars="-82" w:right="-197"/>
        <w:rPr>
          <w:rFonts w:ascii="Times New Roman" w:hAnsi="Times New Roman" w:cs="Times New Roman" w:hint="eastAsia"/>
        </w:rPr>
      </w:pPr>
    </w:p>
    <w:p w:rsidR="00A3363E" w:rsidRPr="004E0AB3" w:rsidRDefault="00A3363E" w:rsidP="00A3363E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lastRenderedPageBreak/>
        <w:t>屬靈</w:t>
      </w:r>
      <w:r w:rsidRPr="004E0AB3">
        <w:rPr>
          <w:rFonts w:ascii="標楷體" w:eastAsia="標楷體" w:hAnsi="標楷體" w:hint="eastAsia"/>
          <w:b/>
          <w:sz w:val="40"/>
        </w:rPr>
        <w:t>書報</w:t>
      </w:r>
      <w:proofErr w:type="gramStart"/>
      <w:r>
        <w:rPr>
          <w:rFonts w:ascii="標楷體" w:eastAsia="標楷體" w:hAnsi="標楷體" w:hint="eastAsia"/>
          <w:b/>
          <w:sz w:val="40"/>
        </w:rPr>
        <w:t>研</w:t>
      </w:r>
      <w:proofErr w:type="gramEnd"/>
      <w:r w:rsidRPr="004E0AB3">
        <w:rPr>
          <w:rFonts w:ascii="標楷體" w:eastAsia="標楷體" w:hAnsi="標楷體" w:hint="eastAsia"/>
          <w:b/>
          <w:sz w:val="40"/>
        </w:rPr>
        <w:t>讀心得報告</w:t>
      </w:r>
    </w:p>
    <w:p w:rsidR="00A3363E" w:rsidRDefault="00A3363E" w:rsidP="00A3363E">
      <w:pPr>
        <w:rPr>
          <w:rFonts w:ascii="Times New Roman" w:hAnsi="Times New Roman" w:cs="Times New Roman"/>
          <w:b/>
        </w:rPr>
      </w:pPr>
    </w:p>
    <w:p w:rsidR="00A3363E" w:rsidRPr="004F038C" w:rsidRDefault="00A3363E" w:rsidP="00A3363E">
      <w:pPr>
        <w:rPr>
          <w:rFonts w:ascii="標楷體" w:eastAsia="標楷體" w:hAnsi="標楷體"/>
          <w:b/>
          <w:sz w:val="32"/>
        </w:rPr>
      </w:pPr>
      <w:r>
        <w:rPr>
          <w:rFonts w:ascii="Times New Roman" w:hAnsi="Times New Roman" w:cs="Times New Roman" w:hint="eastAsia"/>
          <w:b/>
        </w:rPr>
        <w:t>____</w:t>
      </w:r>
      <w:r>
        <w:rPr>
          <w:rFonts w:ascii="Times New Roman" w:hAnsi="Times New Roman" w:cs="Times New Roman" w:hint="eastAsia"/>
          <w:b/>
        </w:rPr>
        <w:t>組</w:t>
      </w:r>
      <w:r>
        <w:rPr>
          <w:rFonts w:ascii="Times New Roman" w:hAnsi="Times New Roman" w:cs="Times New Roman" w:hint="eastAsia"/>
          <w:b/>
        </w:rPr>
        <w:t>____</w:t>
      </w:r>
      <w:r>
        <w:rPr>
          <w:rFonts w:ascii="Times New Roman" w:hAnsi="Times New Roman" w:cs="Times New Roman" w:hint="eastAsia"/>
          <w:b/>
        </w:rPr>
        <w:t>號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  <w:b/>
        </w:rPr>
        <w:t>姓名：</w:t>
      </w:r>
      <w:r>
        <w:rPr>
          <w:rFonts w:ascii="Times New Roman" w:hAnsi="Times New Roman" w:cs="Times New Roman" w:hint="eastAsia"/>
          <w:b/>
        </w:rPr>
        <w:t>________________</w:t>
      </w:r>
      <w:r>
        <w:rPr>
          <w:rFonts w:ascii="Times New Roman" w:hAnsi="Times New Roman" w:cs="Times New Roman" w:hint="eastAsia"/>
          <w:b/>
        </w:rPr>
        <w:tab/>
      </w:r>
      <w:r>
        <w:rPr>
          <w:rFonts w:ascii="Times New Roman" w:hAnsi="Times New Roman" w:cs="Times New Roman" w:hint="eastAsia"/>
          <w:b/>
        </w:rPr>
        <w:tab/>
      </w:r>
      <w:r w:rsidRPr="00955FE1">
        <w:rPr>
          <w:rFonts w:hint="eastAsia"/>
          <w:b/>
        </w:rPr>
        <w:tab/>
      </w:r>
      <w:r w:rsidRPr="00955FE1">
        <w:rPr>
          <w:rFonts w:hint="eastAsia"/>
          <w:b/>
        </w:rPr>
        <w:tab/>
      </w:r>
      <w:r w:rsidRPr="00955FE1">
        <w:rPr>
          <w:rFonts w:hint="eastAsia"/>
          <w:b/>
        </w:rPr>
        <w:tab/>
      </w:r>
      <w:r w:rsidRPr="00955FE1">
        <w:rPr>
          <w:rFonts w:hint="eastAsia"/>
          <w:b/>
        </w:rPr>
        <w:t>撰寫日期：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3530"/>
        <w:gridCol w:w="2787"/>
        <w:gridCol w:w="3748"/>
      </w:tblGrid>
      <w:tr w:rsidR="00A3363E" w:rsidTr="006A1CE6">
        <w:tc>
          <w:tcPr>
            <w:tcW w:w="3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A3363E" w:rsidRPr="00955FE1" w:rsidRDefault="00A3363E" w:rsidP="006A1CE6">
            <w:pPr>
              <w:spacing w:line="360" w:lineRule="auto"/>
              <w:rPr>
                <w:b/>
              </w:rPr>
            </w:pPr>
            <w:r w:rsidRPr="00955FE1">
              <w:rPr>
                <w:rFonts w:hint="eastAsia"/>
                <w:b/>
              </w:rPr>
              <w:t>書籍名稱：</w:t>
            </w:r>
          </w:p>
        </w:tc>
        <w:tc>
          <w:tcPr>
            <w:tcW w:w="2787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3363E" w:rsidRDefault="00A3363E" w:rsidP="006A1CE6">
            <w:pPr>
              <w:spacing w:line="360" w:lineRule="auto"/>
            </w:pPr>
          </w:p>
        </w:tc>
        <w:tc>
          <w:tcPr>
            <w:tcW w:w="3748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A3363E" w:rsidRDefault="00A3363E" w:rsidP="006A1CE6">
            <w:pPr>
              <w:spacing w:line="360" w:lineRule="auto"/>
            </w:pPr>
          </w:p>
        </w:tc>
      </w:tr>
      <w:tr w:rsidR="00A3363E" w:rsidTr="006A1CE6">
        <w:tc>
          <w:tcPr>
            <w:tcW w:w="353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A3363E" w:rsidRPr="00955FE1" w:rsidRDefault="00A3363E" w:rsidP="006A1CE6">
            <w:pPr>
              <w:spacing w:line="360" w:lineRule="auto"/>
              <w:rPr>
                <w:b/>
              </w:rPr>
            </w:pPr>
            <w:r w:rsidRPr="00955FE1">
              <w:rPr>
                <w:rFonts w:hint="eastAsia"/>
                <w:b/>
              </w:rPr>
              <w:t>作者：</w:t>
            </w:r>
          </w:p>
        </w:tc>
        <w:tc>
          <w:tcPr>
            <w:tcW w:w="2787" w:type="dxa"/>
            <w:tcBorders>
              <w:bottom w:val="single" w:sz="4" w:space="0" w:color="000000" w:themeColor="text1"/>
            </w:tcBorders>
          </w:tcPr>
          <w:p w:rsidR="00A3363E" w:rsidRPr="00955FE1" w:rsidRDefault="00A3363E" w:rsidP="006A1CE6">
            <w:pPr>
              <w:spacing w:line="360" w:lineRule="auto"/>
              <w:rPr>
                <w:b/>
              </w:rPr>
            </w:pPr>
            <w:r w:rsidRPr="00955FE1">
              <w:rPr>
                <w:rFonts w:hint="eastAsia"/>
                <w:b/>
              </w:rPr>
              <w:t>書號：</w:t>
            </w:r>
          </w:p>
        </w:tc>
        <w:tc>
          <w:tcPr>
            <w:tcW w:w="374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A3363E" w:rsidRPr="00955FE1" w:rsidRDefault="00A3363E" w:rsidP="006A1CE6">
            <w:pPr>
              <w:spacing w:line="360" w:lineRule="auto"/>
              <w:rPr>
                <w:b/>
              </w:rPr>
            </w:pPr>
            <w:r w:rsidRPr="00955FE1">
              <w:rPr>
                <w:rFonts w:hint="eastAsia"/>
                <w:b/>
              </w:rPr>
              <w:t>頁數：</w:t>
            </w:r>
          </w:p>
        </w:tc>
      </w:tr>
      <w:tr w:rsidR="00A3363E" w:rsidRPr="004F038C" w:rsidTr="006A1CE6">
        <w:tc>
          <w:tcPr>
            <w:tcW w:w="10065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3363E" w:rsidRDefault="00A3363E" w:rsidP="006A1CE6">
            <w:pPr>
              <w:rPr>
                <w:b/>
              </w:rPr>
            </w:pPr>
            <w:r>
              <w:rPr>
                <w:rFonts w:hint="eastAsia"/>
                <w:b/>
              </w:rPr>
              <w:t>一、本書概要主旨（主要負擔和內容結構）。（約</w:t>
            </w:r>
            <w:r>
              <w:rPr>
                <w:rFonts w:hint="eastAsia"/>
                <w:b/>
              </w:rPr>
              <w:t>200</w:t>
            </w:r>
            <w:r>
              <w:rPr>
                <w:rFonts w:hint="eastAsia"/>
                <w:b/>
              </w:rPr>
              <w:t>字）</w:t>
            </w:r>
          </w:p>
          <w:p w:rsidR="00A3363E" w:rsidRPr="0001247A" w:rsidRDefault="00A3363E" w:rsidP="006A1CE6">
            <w:pPr>
              <w:rPr>
                <w:b/>
              </w:rPr>
            </w:pPr>
          </w:p>
          <w:p w:rsidR="00A3363E" w:rsidRPr="0001247A" w:rsidRDefault="00A3363E" w:rsidP="006A1CE6">
            <w:pPr>
              <w:rPr>
                <w:b/>
              </w:rPr>
            </w:pPr>
          </w:p>
          <w:p w:rsidR="00A3363E" w:rsidRDefault="00A3363E" w:rsidP="006A1CE6">
            <w:pPr>
              <w:rPr>
                <w:b/>
              </w:rPr>
            </w:pPr>
          </w:p>
          <w:p w:rsidR="00A3363E" w:rsidRDefault="00A3363E" w:rsidP="006A1CE6">
            <w:pPr>
              <w:rPr>
                <w:b/>
              </w:rPr>
            </w:pPr>
          </w:p>
          <w:p w:rsidR="00A3363E" w:rsidRDefault="00A3363E" w:rsidP="006A1CE6">
            <w:pPr>
              <w:rPr>
                <w:b/>
              </w:rPr>
            </w:pPr>
          </w:p>
          <w:p w:rsidR="00A3363E" w:rsidRDefault="00A3363E" w:rsidP="006A1CE6">
            <w:pPr>
              <w:rPr>
                <w:b/>
              </w:rPr>
            </w:pPr>
          </w:p>
          <w:p w:rsidR="00A3363E" w:rsidRDefault="00A3363E" w:rsidP="006A1CE6">
            <w:pPr>
              <w:rPr>
                <w:b/>
              </w:rPr>
            </w:pPr>
          </w:p>
          <w:p w:rsidR="00A3363E" w:rsidRPr="004F038C" w:rsidRDefault="00A3363E" w:rsidP="006A1CE6">
            <w:pPr>
              <w:rPr>
                <w:b/>
              </w:rPr>
            </w:pPr>
            <w:r>
              <w:rPr>
                <w:rFonts w:hint="eastAsia"/>
                <w:b/>
              </w:rPr>
              <w:t>二、</w:t>
            </w:r>
            <w:r w:rsidRPr="004F038C">
              <w:rPr>
                <w:rFonts w:hint="eastAsia"/>
                <w:b/>
              </w:rPr>
              <w:t>閱讀</w:t>
            </w:r>
            <w:r>
              <w:rPr>
                <w:rFonts w:hint="eastAsia"/>
                <w:b/>
              </w:rPr>
              <w:t>本書後的心得與啟示。</w:t>
            </w:r>
            <w:proofErr w:type="gramStart"/>
            <w:r>
              <w:rPr>
                <w:rFonts w:hint="eastAsia"/>
                <w:b/>
              </w:rPr>
              <w:t>（</w:t>
            </w:r>
            <w:proofErr w:type="gramEnd"/>
            <w:r>
              <w:rPr>
                <w:rFonts w:hint="eastAsia"/>
                <w:b/>
              </w:rPr>
              <w:t>至少</w:t>
            </w:r>
            <w:r>
              <w:rPr>
                <w:rFonts w:hint="eastAsia"/>
                <w:b/>
              </w:rPr>
              <w:t>600</w:t>
            </w:r>
            <w:r>
              <w:rPr>
                <w:rFonts w:hint="eastAsia"/>
                <w:b/>
              </w:rPr>
              <w:t>字，請勿抄寫書報內容。）</w:t>
            </w:r>
          </w:p>
          <w:p w:rsidR="00A3363E" w:rsidRPr="004F038C" w:rsidRDefault="00A3363E" w:rsidP="006A1CE6"/>
          <w:p w:rsidR="00A3363E" w:rsidRPr="004F038C" w:rsidRDefault="00A3363E" w:rsidP="006A1CE6"/>
          <w:p w:rsidR="00A3363E" w:rsidRPr="004F038C" w:rsidRDefault="00A3363E" w:rsidP="006A1CE6"/>
          <w:p w:rsidR="00A3363E" w:rsidRPr="004F038C" w:rsidRDefault="00A3363E" w:rsidP="006A1CE6"/>
          <w:p w:rsidR="00A3363E" w:rsidRPr="004F038C" w:rsidRDefault="00A3363E" w:rsidP="006A1CE6"/>
          <w:p w:rsidR="00A3363E" w:rsidRPr="004F038C" w:rsidRDefault="00A3363E" w:rsidP="006A1CE6"/>
          <w:p w:rsidR="00A3363E" w:rsidRPr="004F038C" w:rsidRDefault="00A3363E" w:rsidP="006A1CE6"/>
          <w:p w:rsidR="00A3363E" w:rsidRPr="004F038C" w:rsidRDefault="00A3363E" w:rsidP="006A1CE6"/>
          <w:p w:rsidR="00A3363E" w:rsidRPr="004F038C" w:rsidRDefault="00A3363E" w:rsidP="006A1CE6"/>
          <w:p w:rsidR="00A3363E" w:rsidRDefault="00A3363E" w:rsidP="006A1CE6"/>
          <w:p w:rsidR="00A3363E" w:rsidRPr="004F038C" w:rsidRDefault="00A3363E" w:rsidP="006A1CE6"/>
          <w:p w:rsidR="00A3363E" w:rsidRDefault="00A3363E" w:rsidP="006A1CE6"/>
          <w:p w:rsidR="00A3363E" w:rsidRDefault="00A3363E" w:rsidP="006A1CE6"/>
          <w:p w:rsidR="00A3363E" w:rsidRPr="004F038C" w:rsidRDefault="00A3363E" w:rsidP="006A1CE6"/>
          <w:p w:rsidR="00A3363E" w:rsidRPr="004F038C" w:rsidRDefault="00A3363E" w:rsidP="006A1CE6"/>
          <w:p w:rsidR="00A3363E" w:rsidRDefault="00A3363E" w:rsidP="006A1CE6"/>
          <w:p w:rsidR="00A3363E" w:rsidRDefault="00A3363E" w:rsidP="006A1CE6"/>
          <w:p w:rsidR="00A3363E" w:rsidRPr="004F038C" w:rsidRDefault="00A3363E" w:rsidP="006A1CE6"/>
          <w:p w:rsidR="00A3363E" w:rsidRDefault="00A3363E" w:rsidP="006A1CE6"/>
          <w:p w:rsidR="00A3363E" w:rsidRPr="004F038C" w:rsidRDefault="00A3363E" w:rsidP="006A1CE6"/>
          <w:p w:rsidR="00A3363E" w:rsidRPr="004F038C" w:rsidRDefault="00A3363E" w:rsidP="006A1CE6"/>
        </w:tc>
      </w:tr>
    </w:tbl>
    <w:p w:rsidR="00442610" w:rsidRPr="00442610" w:rsidRDefault="00A3363E" w:rsidP="00A3363E">
      <w:pPr>
        <w:rPr>
          <w:rFonts w:ascii="Times New Roman" w:hAnsi="Times New Roman" w:cs="Times New Roman"/>
        </w:rPr>
      </w:pPr>
      <w:proofErr w:type="gramStart"/>
      <w:r>
        <w:rPr>
          <w:rFonts w:hint="eastAsia"/>
        </w:rPr>
        <w:t>輔訓簽名</w:t>
      </w:r>
      <w:proofErr w:type="gramEnd"/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日期：</w:t>
      </w:r>
      <w:bookmarkStart w:id="0" w:name="_GoBack"/>
      <w:bookmarkEnd w:id="0"/>
    </w:p>
    <w:sectPr w:rsidR="00442610" w:rsidRPr="00442610" w:rsidSect="000F76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EA" w:rsidRDefault="005D07EA" w:rsidP="00AB4592">
      <w:r>
        <w:separator/>
      </w:r>
    </w:p>
  </w:endnote>
  <w:endnote w:type="continuationSeparator" w:id="0">
    <w:p w:rsidR="005D07EA" w:rsidRDefault="005D07EA" w:rsidP="00AB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EA" w:rsidRDefault="005D07EA" w:rsidP="00AB4592">
      <w:r>
        <w:separator/>
      </w:r>
    </w:p>
  </w:footnote>
  <w:footnote w:type="continuationSeparator" w:id="0">
    <w:p w:rsidR="005D07EA" w:rsidRDefault="005D07EA" w:rsidP="00AB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6481"/>
    <w:multiLevelType w:val="hybridMultilevel"/>
    <w:tmpl w:val="259AF004"/>
    <w:lvl w:ilvl="0" w:tplc="3EA467A8">
      <w:start w:val="1"/>
      <w:numFmt w:val="taiwaneseCountingThousand"/>
      <w:lvlText w:val="%1、"/>
      <w:lvlJc w:val="left"/>
      <w:pPr>
        <w:ind w:left="43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1">
    <w:nsid w:val="56EA1626"/>
    <w:multiLevelType w:val="hybridMultilevel"/>
    <w:tmpl w:val="518E4100"/>
    <w:lvl w:ilvl="0" w:tplc="08AAC948">
      <w:start w:val="1"/>
      <w:numFmt w:val="decimal"/>
      <w:lvlText w:val="%1."/>
      <w:lvlJc w:val="left"/>
      <w:pPr>
        <w:ind w:left="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4" w:hanging="480"/>
      </w:pPr>
    </w:lvl>
    <w:lvl w:ilvl="2" w:tplc="0409001B" w:tentative="1">
      <w:start w:val="1"/>
      <w:numFmt w:val="lowerRoman"/>
      <w:lvlText w:val="%3."/>
      <w:lvlJc w:val="right"/>
      <w:pPr>
        <w:ind w:left="1114" w:hanging="480"/>
      </w:pPr>
    </w:lvl>
    <w:lvl w:ilvl="3" w:tplc="0409000F" w:tentative="1">
      <w:start w:val="1"/>
      <w:numFmt w:val="decimal"/>
      <w:lvlText w:val="%4."/>
      <w:lvlJc w:val="left"/>
      <w:pPr>
        <w:ind w:left="15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4" w:hanging="480"/>
      </w:pPr>
    </w:lvl>
    <w:lvl w:ilvl="5" w:tplc="0409001B" w:tentative="1">
      <w:start w:val="1"/>
      <w:numFmt w:val="lowerRoman"/>
      <w:lvlText w:val="%6."/>
      <w:lvlJc w:val="right"/>
      <w:pPr>
        <w:ind w:left="2554" w:hanging="480"/>
      </w:pPr>
    </w:lvl>
    <w:lvl w:ilvl="6" w:tplc="0409000F" w:tentative="1">
      <w:start w:val="1"/>
      <w:numFmt w:val="decimal"/>
      <w:lvlText w:val="%7."/>
      <w:lvlJc w:val="left"/>
      <w:pPr>
        <w:ind w:left="3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4" w:hanging="480"/>
      </w:pPr>
    </w:lvl>
    <w:lvl w:ilvl="8" w:tplc="0409001B" w:tentative="1">
      <w:start w:val="1"/>
      <w:numFmt w:val="lowerRoman"/>
      <w:lvlText w:val="%9."/>
      <w:lvlJc w:val="right"/>
      <w:pPr>
        <w:ind w:left="3994" w:hanging="480"/>
      </w:pPr>
    </w:lvl>
  </w:abstractNum>
  <w:abstractNum w:abstractNumId="2">
    <w:nsid w:val="6B573EE3"/>
    <w:multiLevelType w:val="hybridMultilevel"/>
    <w:tmpl w:val="A0266C0A"/>
    <w:lvl w:ilvl="0" w:tplc="2160A3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10"/>
    <w:rsid w:val="00087FAF"/>
    <w:rsid w:val="000F764D"/>
    <w:rsid w:val="002A1EF9"/>
    <w:rsid w:val="002E3AB3"/>
    <w:rsid w:val="00300DB1"/>
    <w:rsid w:val="0031585A"/>
    <w:rsid w:val="00442610"/>
    <w:rsid w:val="004C3D94"/>
    <w:rsid w:val="0051133F"/>
    <w:rsid w:val="005417DF"/>
    <w:rsid w:val="005D07EA"/>
    <w:rsid w:val="00835C6C"/>
    <w:rsid w:val="008759C2"/>
    <w:rsid w:val="00876EDB"/>
    <w:rsid w:val="009223AA"/>
    <w:rsid w:val="00A3363E"/>
    <w:rsid w:val="00AB4592"/>
    <w:rsid w:val="00AF5EFC"/>
    <w:rsid w:val="00D94FCA"/>
    <w:rsid w:val="00E1208F"/>
    <w:rsid w:val="00E7481A"/>
    <w:rsid w:val="00E962C0"/>
    <w:rsid w:val="00EC3968"/>
    <w:rsid w:val="00F6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6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5EF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4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45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4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45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6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5EF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4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45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4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45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2017-08-25T08:36:00Z</cp:lastPrinted>
  <dcterms:created xsi:type="dcterms:W3CDTF">2017-11-01T10:50:00Z</dcterms:created>
  <dcterms:modified xsi:type="dcterms:W3CDTF">2017-11-01T10:50:00Z</dcterms:modified>
</cp:coreProperties>
</file>